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54" w:rsidRPr="00447F54" w:rsidRDefault="00F33359" w:rsidP="00447F54">
      <w:pPr>
        <w:spacing w:after="0"/>
        <w:jc w:val="center"/>
        <w:rPr>
          <w:rFonts w:ascii="Arial" w:hAnsi="Arial" w:cs="Arial"/>
          <w:b/>
          <w:sz w:val="32"/>
          <w:szCs w:val="32"/>
        </w:rPr>
      </w:pPr>
      <w:r>
        <w:rPr>
          <w:rFonts w:ascii="Arial" w:hAnsi="Arial" w:cs="Arial"/>
          <w:b/>
          <w:sz w:val="32"/>
          <w:szCs w:val="32"/>
        </w:rPr>
        <w:t>14.11.</w:t>
      </w:r>
      <w:r w:rsidR="00447F54" w:rsidRPr="00447F54">
        <w:rPr>
          <w:rFonts w:ascii="Arial" w:hAnsi="Arial" w:cs="Arial"/>
          <w:b/>
          <w:sz w:val="32"/>
          <w:szCs w:val="32"/>
        </w:rPr>
        <w:t>201</w:t>
      </w:r>
      <w:r w:rsidR="008F6CF0">
        <w:rPr>
          <w:rFonts w:ascii="Arial" w:hAnsi="Arial" w:cs="Arial"/>
          <w:b/>
          <w:sz w:val="32"/>
          <w:szCs w:val="32"/>
        </w:rPr>
        <w:t>9</w:t>
      </w:r>
      <w:r w:rsidR="00447F54" w:rsidRPr="00447F54">
        <w:rPr>
          <w:rFonts w:ascii="Arial" w:hAnsi="Arial" w:cs="Arial"/>
          <w:b/>
          <w:sz w:val="32"/>
          <w:szCs w:val="32"/>
        </w:rPr>
        <w:t xml:space="preserve"> г. №</w:t>
      </w:r>
      <w:r w:rsidR="00447F54">
        <w:rPr>
          <w:rFonts w:ascii="Arial" w:hAnsi="Arial" w:cs="Arial"/>
          <w:b/>
          <w:sz w:val="32"/>
          <w:szCs w:val="32"/>
        </w:rPr>
        <w:t xml:space="preserve"> </w:t>
      </w:r>
      <w:r>
        <w:rPr>
          <w:rFonts w:ascii="Arial" w:hAnsi="Arial" w:cs="Arial"/>
          <w:b/>
          <w:sz w:val="32"/>
          <w:szCs w:val="32"/>
        </w:rPr>
        <w:t>53-П</w:t>
      </w:r>
    </w:p>
    <w:p w:rsidR="00B868AF" w:rsidRPr="00447F54" w:rsidRDefault="000079D4" w:rsidP="00447F54">
      <w:pPr>
        <w:spacing w:after="0"/>
        <w:jc w:val="center"/>
        <w:rPr>
          <w:rFonts w:ascii="Arial" w:hAnsi="Arial" w:cs="Arial"/>
          <w:b/>
          <w:sz w:val="32"/>
          <w:szCs w:val="32"/>
        </w:rPr>
      </w:pPr>
      <w:r w:rsidRPr="00447F54">
        <w:rPr>
          <w:rFonts w:ascii="Arial" w:hAnsi="Arial" w:cs="Arial"/>
          <w:b/>
          <w:sz w:val="32"/>
          <w:szCs w:val="32"/>
        </w:rPr>
        <w:t>РОССИЙСКАЯ ФЕДЕРАЦИЯ</w:t>
      </w:r>
    </w:p>
    <w:p w:rsidR="00B868AF" w:rsidRPr="00447F54" w:rsidRDefault="000079D4" w:rsidP="00447F54">
      <w:pPr>
        <w:spacing w:after="0"/>
        <w:jc w:val="center"/>
        <w:rPr>
          <w:rFonts w:ascii="Arial" w:hAnsi="Arial" w:cs="Arial"/>
          <w:b/>
          <w:sz w:val="32"/>
          <w:szCs w:val="32"/>
        </w:rPr>
      </w:pPr>
      <w:r w:rsidRPr="00447F54">
        <w:rPr>
          <w:rFonts w:ascii="Arial" w:hAnsi="Arial" w:cs="Arial"/>
          <w:b/>
          <w:sz w:val="32"/>
          <w:szCs w:val="32"/>
        </w:rPr>
        <w:t>ИРКУТСКАЯ ОБЛАСТЬ</w:t>
      </w:r>
    </w:p>
    <w:p w:rsidR="00447F54" w:rsidRPr="00447F54" w:rsidRDefault="000079D4" w:rsidP="00447F54">
      <w:pPr>
        <w:spacing w:after="0"/>
        <w:jc w:val="center"/>
        <w:rPr>
          <w:rFonts w:ascii="Arial" w:hAnsi="Arial" w:cs="Arial"/>
          <w:b/>
          <w:sz w:val="32"/>
          <w:szCs w:val="32"/>
        </w:rPr>
      </w:pPr>
      <w:r w:rsidRPr="00447F54">
        <w:rPr>
          <w:rFonts w:ascii="Arial" w:hAnsi="Arial" w:cs="Arial"/>
          <w:b/>
          <w:sz w:val="32"/>
          <w:szCs w:val="32"/>
        </w:rPr>
        <w:t>МУНИЦИПАЛЬНОЕ ОБРАЗОВАНИЕ</w:t>
      </w:r>
    </w:p>
    <w:p w:rsidR="00B868AF" w:rsidRPr="00447F54" w:rsidRDefault="00B868AF" w:rsidP="00447F54">
      <w:pPr>
        <w:spacing w:after="0"/>
        <w:jc w:val="center"/>
        <w:rPr>
          <w:rFonts w:ascii="Arial" w:hAnsi="Arial" w:cs="Arial"/>
          <w:b/>
          <w:sz w:val="32"/>
          <w:szCs w:val="32"/>
        </w:rPr>
      </w:pPr>
      <w:r w:rsidRPr="00447F54">
        <w:rPr>
          <w:rFonts w:ascii="Arial" w:hAnsi="Arial" w:cs="Arial"/>
          <w:b/>
          <w:sz w:val="32"/>
          <w:szCs w:val="32"/>
        </w:rPr>
        <w:t>«МАНИЛОВСК»</w:t>
      </w:r>
    </w:p>
    <w:p w:rsidR="00B868AF" w:rsidRPr="00447F54" w:rsidRDefault="000079D4" w:rsidP="00447F54">
      <w:pPr>
        <w:spacing w:after="0"/>
        <w:jc w:val="center"/>
        <w:rPr>
          <w:rFonts w:ascii="Arial" w:hAnsi="Arial" w:cs="Arial"/>
          <w:b/>
          <w:sz w:val="32"/>
          <w:szCs w:val="32"/>
        </w:rPr>
      </w:pPr>
      <w:r w:rsidRPr="00447F54">
        <w:rPr>
          <w:rFonts w:ascii="Arial" w:hAnsi="Arial" w:cs="Arial"/>
          <w:b/>
          <w:sz w:val="32"/>
          <w:szCs w:val="32"/>
        </w:rPr>
        <w:t>ПОСТАНОВЛЕНИЕ</w:t>
      </w:r>
    </w:p>
    <w:p w:rsidR="00B868AF" w:rsidRPr="00447F54" w:rsidRDefault="00B868AF" w:rsidP="00447F54">
      <w:pPr>
        <w:jc w:val="center"/>
        <w:rPr>
          <w:rFonts w:ascii="Arial" w:hAnsi="Arial" w:cs="Arial"/>
          <w:b/>
          <w:sz w:val="32"/>
          <w:szCs w:val="32"/>
        </w:rPr>
      </w:pPr>
    </w:p>
    <w:p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ОБ УТВЕРЖДЕНИИ АДМИНИСТРАТИВНОГО РЕГЛАМЕНТА</w:t>
      </w:r>
    </w:p>
    <w:p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ПО ПРЕДОСТАВЛЕНИЮ МУНИЦИПАЛЬНОЙ УСЛУГИ</w:t>
      </w:r>
    </w:p>
    <w:p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«ПРЕДОСТАВЛЕНИЕ ЗЕМЕЛЬНЫХ УЧАСТКОВ В АРЕНДУ</w:t>
      </w:r>
    </w:p>
    <w:p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БЕЗ ПРОВЕДЕНИЯ ТОРГОВ НА ТЕРРИТОРИИ</w:t>
      </w:r>
    </w:p>
    <w:p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МУНИЦИПАЛЬНОГО ОБРАЗОВАНИЯ «МАНИЛОВСК»</w:t>
      </w:r>
    </w:p>
    <w:p w:rsidR="00B868AF" w:rsidRPr="00447F54" w:rsidRDefault="00B868AF" w:rsidP="00447F54">
      <w:pPr>
        <w:spacing w:after="0"/>
        <w:jc w:val="both"/>
        <w:rPr>
          <w:rFonts w:ascii="Arial" w:hAnsi="Arial" w:cs="Arial"/>
          <w:sz w:val="24"/>
          <w:szCs w:val="24"/>
        </w:rPr>
      </w:pPr>
    </w:p>
    <w:p w:rsidR="00447F54" w:rsidRDefault="000079D4" w:rsidP="00447F54">
      <w:pPr>
        <w:spacing w:line="240" w:lineRule="auto"/>
        <w:ind w:firstLine="709"/>
        <w:jc w:val="both"/>
        <w:rPr>
          <w:rFonts w:ascii="Arial" w:hAnsi="Arial" w:cs="Arial"/>
          <w:sz w:val="24"/>
          <w:szCs w:val="24"/>
        </w:rPr>
      </w:pPr>
      <w:r w:rsidRPr="00447F54">
        <w:rPr>
          <w:rFonts w:ascii="Arial" w:hAnsi="Arial" w:cs="Arial"/>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ст.39</w:t>
      </w:r>
      <w:r w:rsidR="00447F54">
        <w:rPr>
          <w:rFonts w:ascii="Arial" w:hAnsi="Arial" w:cs="Arial"/>
          <w:sz w:val="24"/>
          <w:szCs w:val="24"/>
        </w:rPr>
        <w:t>.</w:t>
      </w:r>
      <w:r w:rsidR="008F6CF0">
        <w:rPr>
          <w:rFonts w:ascii="Arial" w:hAnsi="Arial" w:cs="Arial"/>
          <w:sz w:val="24"/>
          <w:szCs w:val="24"/>
        </w:rPr>
        <w:t>6</w:t>
      </w:r>
      <w:r w:rsidR="00447F54">
        <w:rPr>
          <w:rFonts w:ascii="Arial" w:hAnsi="Arial" w:cs="Arial"/>
          <w:sz w:val="24"/>
          <w:szCs w:val="24"/>
        </w:rPr>
        <w:t>, 39.14 Земельного кодекса РФ</w:t>
      </w:r>
    </w:p>
    <w:p w:rsidR="00447F54" w:rsidRPr="00447F54" w:rsidRDefault="00447F54" w:rsidP="00447F54">
      <w:pPr>
        <w:spacing w:line="240" w:lineRule="auto"/>
        <w:jc w:val="both"/>
        <w:rPr>
          <w:rFonts w:ascii="Arial" w:hAnsi="Arial" w:cs="Arial"/>
          <w:sz w:val="24"/>
          <w:szCs w:val="24"/>
        </w:rPr>
      </w:pPr>
    </w:p>
    <w:p w:rsidR="00053243" w:rsidRPr="00447F54" w:rsidRDefault="00F33359" w:rsidP="00447F54">
      <w:pPr>
        <w:jc w:val="center"/>
        <w:rPr>
          <w:rFonts w:ascii="Arial" w:hAnsi="Arial" w:cs="Arial"/>
          <w:b/>
          <w:sz w:val="30"/>
          <w:szCs w:val="30"/>
        </w:rPr>
      </w:pPr>
      <w:r>
        <w:rPr>
          <w:rFonts w:ascii="Arial" w:hAnsi="Arial" w:cs="Arial"/>
          <w:b/>
          <w:sz w:val="30"/>
          <w:szCs w:val="30"/>
        </w:rPr>
        <w:t>ПОСТАНОВЛЯЕТ</w:t>
      </w:r>
      <w:r w:rsidR="000079D4" w:rsidRPr="00447F54">
        <w:rPr>
          <w:rFonts w:ascii="Arial" w:hAnsi="Arial" w:cs="Arial"/>
          <w:b/>
          <w:sz w:val="30"/>
          <w:szCs w:val="30"/>
        </w:rPr>
        <w:t>:</w:t>
      </w:r>
    </w:p>
    <w:p w:rsidR="00B868AF" w:rsidRPr="00447F54" w:rsidRDefault="000079D4" w:rsidP="00447F54">
      <w:pPr>
        <w:ind w:firstLine="709"/>
        <w:rPr>
          <w:rFonts w:ascii="Arial" w:hAnsi="Arial" w:cs="Arial"/>
          <w:sz w:val="24"/>
          <w:szCs w:val="24"/>
        </w:rPr>
      </w:pPr>
      <w:r w:rsidRPr="00447F54">
        <w:rPr>
          <w:rFonts w:ascii="Arial" w:hAnsi="Arial" w:cs="Arial"/>
          <w:sz w:val="24"/>
          <w:szCs w:val="24"/>
        </w:rPr>
        <w:t>1.Утвердить административный регламент по предоставлению муниципальной услуги «Предоставление земельных участков в аренду без проведения торгов на территории муниципального образования «</w:t>
      </w:r>
      <w:r w:rsidR="00B868AF" w:rsidRPr="00447F54">
        <w:rPr>
          <w:rFonts w:ascii="Arial" w:hAnsi="Arial" w:cs="Arial"/>
          <w:sz w:val="24"/>
          <w:szCs w:val="24"/>
        </w:rPr>
        <w:t>Маниловск</w:t>
      </w:r>
      <w:r w:rsidRPr="00447F54">
        <w:rPr>
          <w:rFonts w:ascii="Arial" w:hAnsi="Arial" w:cs="Arial"/>
          <w:sz w:val="24"/>
          <w:szCs w:val="24"/>
        </w:rPr>
        <w:t xml:space="preserve">» (приложение). </w:t>
      </w:r>
    </w:p>
    <w:p w:rsidR="00D965F7" w:rsidRPr="00D965F7" w:rsidRDefault="000079D4" w:rsidP="00D965F7">
      <w:pPr>
        <w:pStyle w:val="ConsPlusNormal"/>
        <w:ind w:firstLine="540"/>
        <w:jc w:val="both"/>
        <w:rPr>
          <w:rFonts w:eastAsia="Calibri"/>
          <w:color w:val="000000"/>
          <w:sz w:val="24"/>
        </w:rPr>
      </w:pPr>
      <w:r w:rsidRPr="00447F54">
        <w:rPr>
          <w:sz w:val="24"/>
          <w:szCs w:val="24"/>
        </w:rPr>
        <w:t>2.</w:t>
      </w:r>
      <w:r w:rsidR="00D965F7" w:rsidRPr="00D965F7">
        <w:rPr>
          <w:rFonts w:eastAsia="Calibri"/>
          <w:color w:val="000000"/>
          <w:sz w:val="24"/>
        </w:rPr>
        <w:t xml:space="preserve"> Настоящее постановление вступает в силу со дня его официального опубликования в «Маниловском вестнике» и подлежит размещению на официальном сайте администрации МО «Маниловск»</w:t>
      </w:r>
      <w:r w:rsidR="00D965F7" w:rsidRPr="00D965F7">
        <w:rPr>
          <w:color w:val="000000"/>
          <w:sz w:val="32"/>
          <w:szCs w:val="27"/>
        </w:rPr>
        <w:t xml:space="preserve"> </w:t>
      </w:r>
      <w:r w:rsidR="00D965F7" w:rsidRPr="00D965F7">
        <w:rPr>
          <w:rFonts w:eastAsia="Calibri"/>
          <w:color w:val="000000"/>
          <w:sz w:val="24"/>
        </w:rPr>
        <w:t>в информационно-телекоммуникационной сети «Интернет».</w:t>
      </w:r>
    </w:p>
    <w:p w:rsidR="00B868AF" w:rsidRDefault="000079D4" w:rsidP="00447F54">
      <w:pPr>
        <w:ind w:firstLine="709"/>
        <w:rPr>
          <w:rFonts w:ascii="Arial" w:hAnsi="Arial" w:cs="Arial"/>
          <w:sz w:val="24"/>
          <w:szCs w:val="24"/>
        </w:rPr>
      </w:pPr>
      <w:r w:rsidRPr="00447F54">
        <w:rPr>
          <w:rFonts w:ascii="Arial" w:hAnsi="Arial" w:cs="Arial"/>
          <w:sz w:val="24"/>
          <w:szCs w:val="24"/>
        </w:rPr>
        <w:t xml:space="preserve"> 3.Настоящее постановление вступает в силу со дня его официального опубликования.</w:t>
      </w:r>
    </w:p>
    <w:p w:rsidR="00447F54" w:rsidRDefault="00447F54" w:rsidP="00447F54">
      <w:pPr>
        <w:ind w:firstLine="709"/>
        <w:rPr>
          <w:rFonts w:ascii="Arial" w:hAnsi="Arial" w:cs="Arial"/>
          <w:sz w:val="24"/>
          <w:szCs w:val="24"/>
        </w:rPr>
      </w:pPr>
    </w:p>
    <w:p w:rsidR="00F33359" w:rsidRDefault="00F33359" w:rsidP="00447F54">
      <w:pPr>
        <w:ind w:firstLine="709"/>
        <w:rPr>
          <w:rFonts w:ascii="Arial" w:hAnsi="Arial" w:cs="Arial"/>
          <w:sz w:val="24"/>
          <w:szCs w:val="24"/>
        </w:rPr>
      </w:pPr>
    </w:p>
    <w:p w:rsidR="00F33359" w:rsidRDefault="00F33359" w:rsidP="00447F54">
      <w:pPr>
        <w:ind w:firstLine="709"/>
        <w:rPr>
          <w:rFonts w:ascii="Arial" w:hAnsi="Arial" w:cs="Arial"/>
          <w:sz w:val="24"/>
          <w:szCs w:val="24"/>
        </w:rPr>
      </w:pPr>
    </w:p>
    <w:p w:rsidR="00F33359" w:rsidRDefault="00F33359" w:rsidP="00447F54">
      <w:pPr>
        <w:ind w:firstLine="709"/>
        <w:rPr>
          <w:rFonts w:ascii="Arial" w:hAnsi="Arial" w:cs="Arial"/>
          <w:sz w:val="24"/>
          <w:szCs w:val="24"/>
        </w:rPr>
      </w:pPr>
    </w:p>
    <w:p w:rsidR="00F33359" w:rsidRDefault="00F33359" w:rsidP="00447F54">
      <w:pPr>
        <w:ind w:firstLine="709"/>
        <w:rPr>
          <w:rFonts w:ascii="Arial" w:hAnsi="Arial" w:cs="Arial"/>
          <w:sz w:val="24"/>
          <w:szCs w:val="24"/>
        </w:rPr>
      </w:pPr>
    </w:p>
    <w:p w:rsidR="00447F54" w:rsidRDefault="008F6CF0" w:rsidP="00447F54">
      <w:pPr>
        <w:spacing w:after="0"/>
        <w:ind w:firstLine="709"/>
        <w:rPr>
          <w:rFonts w:ascii="Arial" w:hAnsi="Arial" w:cs="Arial"/>
          <w:sz w:val="24"/>
          <w:szCs w:val="24"/>
        </w:rPr>
      </w:pPr>
      <w:r>
        <w:rPr>
          <w:rFonts w:ascii="Arial" w:hAnsi="Arial" w:cs="Arial"/>
          <w:sz w:val="24"/>
          <w:szCs w:val="24"/>
        </w:rPr>
        <w:t>Г</w:t>
      </w:r>
      <w:r w:rsidR="00447F54">
        <w:rPr>
          <w:rFonts w:ascii="Arial" w:hAnsi="Arial" w:cs="Arial"/>
          <w:sz w:val="24"/>
          <w:szCs w:val="24"/>
        </w:rPr>
        <w:t>лав</w:t>
      </w:r>
      <w:r>
        <w:rPr>
          <w:rFonts w:ascii="Arial" w:hAnsi="Arial" w:cs="Arial"/>
          <w:sz w:val="24"/>
          <w:szCs w:val="24"/>
        </w:rPr>
        <w:t>а</w:t>
      </w:r>
      <w:r w:rsidR="00447F54">
        <w:rPr>
          <w:rFonts w:ascii="Arial" w:hAnsi="Arial" w:cs="Arial"/>
          <w:sz w:val="24"/>
          <w:szCs w:val="24"/>
        </w:rPr>
        <w:t xml:space="preserve"> муниципального</w:t>
      </w:r>
    </w:p>
    <w:p w:rsidR="00447F54" w:rsidRDefault="00447F54" w:rsidP="00447F54">
      <w:pPr>
        <w:spacing w:after="0"/>
        <w:ind w:firstLine="709"/>
        <w:rPr>
          <w:rFonts w:ascii="Arial" w:hAnsi="Arial" w:cs="Arial"/>
          <w:sz w:val="24"/>
          <w:szCs w:val="24"/>
        </w:rPr>
      </w:pPr>
      <w:r>
        <w:rPr>
          <w:rFonts w:ascii="Arial" w:hAnsi="Arial" w:cs="Arial"/>
          <w:sz w:val="24"/>
          <w:szCs w:val="24"/>
        </w:rPr>
        <w:t>Образования «Маниловск»</w:t>
      </w:r>
    </w:p>
    <w:p w:rsidR="00447F54" w:rsidRPr="00447F54" w:rsidRDefault="00447F54" w:rsidP="00447F54">
      <w:pPr>
        <w:spacing w:after="0"/>
        <w:ind w:firstLine="709"/>
        <w:rPr>
          <w:rFonts w:ascii="Arial" w:hAnsi="Arial" w:cs="Arial"/>
          <w:sz w:val="24"/>
          <w:szCs w:val="24"/>
        </w:rPr>
      </w:pPr>
      <w:proofErr w:type="spellStart"/>
      <w:r>
        <w:rPr>
          <w:rFonts w:ascii="Arial" w:hAnsi="Arial" w:cs="Arial"/>
          <w:sz w:val="24"/>
          <w:szCs w:val="24"/>
        </w:rPr>
        <w:t>Н.Г.</w:t>
      </w:r>
      <w:r w:rsidR="008F6CF0">
        <w:rPr>
          <w:rFonts w:ascii="Arial" w:hAnsi="Arial" w:cs="Arial"/>
          <w:sz w:val="24"/>
          <w:szCs w:val="24"/>
        </w:rPr>
        <w:t>Исламутдинова</w:t>
      </w:r>
      <w:proofErr w:type="spellEnd"/>
    </w:p>
    <w:p w:rsidR="00053243" w:rsidRDefault="00053243">
      <w:pPr>
        <w:rPr>
          <w:rFonts w:ascii="Times New Roman" w:hAnsi="Times New Roman" w:cs="Times New Roman"/>
          <w:sz w:val="28"/>
          <w:szCs w:val="28"/>
        </w:rPr>
      </w:pPr>
    </w:p>
    <w:p w:rsidR="00B868AF" w:rsidRDefault="00B868AF">
      <w:pPr>
        <w:rPr>
          <w:rFonts w:ascii="Times New Roman" w:hAnsi="Times New Roman" w:cs="Times New Roman"/>
          <w:sz w:val="28"/>
          <w:szCs w:val="28"/>
        </w:rPr>
      </w:pPr>
    </w:p>
    <w:p w:rsidR="008F6CF0" w:rsidRDefault="008F6CF0">
      <w:pPr>
        <w:rPr>
          <w:rFonts w:ascii="Times New Roman" w:hAnsi="Times New Roman" w:cs="Times New Roman"/>
          <w:sz w:val="28"/>
          <w:szCs w:val="28"/>
        </w:rPr>
      </w:pPr>
    </w:p>
    <w:p w:rsidR="00F33359" w:rsidRDefault="00F33359" w:rsidP="00447F54">
      <w:pPr>
        <w:spacing w:after="0"/>
        <w:jc w:val="right"/>
        <w:rPr>
          <w:rFonts w:ascii="Times New Roman" w:hAnsi="Times New Roman" w:cs="Times New Roman"/>
          <w:sz w:val="28"/>
          <w:szCs w:val="28"/>
        </w:rPr>
      </w:pPr>
    </w:p>
    <w:p w:rsidR="00447F54" w:rsidRPr="00447F54" w:rsidRDefault="00E90C86" w:rsidP="00447F54">
      <w:pPr>
        <w:spacing w:after="0"/>
        <w:jc w:val="right"/>
        <w:rPr>
          <w:rFonts w:ascii="Courier New" w:hAnsi="Courier New" w:cs="Courier New"/>
        </w:rPr>
      </w:pPr>
      <w:r w:rsidRPr="00447F54">
        <w:rPr>
          <w:rFonts w:ascii="Courier New" w:hAnsi="Courier New" w:cs="Courier New"/>
        </w:rPr>
        <w:lastRenderedPageBreak/>
        <w:t xml:space="preserve">                                                                                                    </w:t>
      </w:r>
      <w:r w:rsidR="000079D4" w:rsidRPr="00447F54">
        <w:rPr>
          <w:rFonts w:ascii="Courier New" w:hAnsi="Courier New" w:cs="Courier New"/>
        </w:rPr>
        <w:t xml:space="preserve">Приложение 1 </w:t>
      </w:r>
    </w:p>
    <w:p w:rsidR="00447F54" w:rsidRPr="00447F54" w:rsidRDefault="000079D4" w:rsidP="00447F54">
      <w:pPr>
        <w:spacing w:after="0"/>
        <w:jc w:val="right"/>
        <w:rPr>
          <w:rFonts w:ascii="Courier New" w:hAnsi="Courier New" w:cs="Courier New"/>
        </w:rPr>
      </w:pPr>
      <w:r w:rsidRPr="00447F54">
        <w:rPr>
          <w:rFonts w:ascii="Courier New" w:hAnsi="Courier New" w:cs="Courier New"/>
        </w:rPr>
        <w:t>к постановлению</w:t>
      </w:r>
      <w:r w:rsidR="008F6CF0">
        <w:rPr>
          <w:rFonts w:ascii="Courier New" w:hAnsi="Courier New" w:cs="Courier New"/>
        </w:rPr>
        <w:t xml:space="preserve"> администрации</w:t>
      </w:r>
      <w:r w:rsidR="00447F54" w:rsidRPr="00447F54">
        <w:rPr>
          <w:rFonts w:ascii="Courier New" w:hAnsi="Courier New" w:cs="Courier New"/>
        </w:rPr>
        <w:t xml:space="preserve"> </w:t>
      </w:r>
    </w:p>
    <w:p w:rsidR="00B868AF" w:rsidRDefault="00447F54" w:rsidP="00447F54">
      <w:pPr>
        <w:spacing w:after="0"/>
        <w:jc w:val="right"/>
        <w:rPr>
          <w:rFonts w:ascii="Courier New" w:hAnsi="Courier New" w:cs="Courier New"/>
        </w:rPr>
      </w:pPr>
      <w:r w:rsidRPr="00447F54">
        <w:rPr>
          <w:rFonts w:ascii="Courier New" w:hAnsi="Courier New" w:cs="Courier New"/>
        </w:rPr>
        <w:t>МО «</w:t>
      </w:r>
      <w:proofErr w:type="gramStart"/>
      <w:r w:rsidRPr="00447F54">
        <w:rPr>
          <w:rFonts w:ascii="Courier New" w:hAnsi="Courier New" w:cs="Courier New"/>
        </w:rPr>
        <w:t>Маниловск»</w:t>
      </w:r>
      <w:r w:rsidR="00B868AF" w:rsidRPr="00447F54">
        <w:rPr>
          <w:rFonts w:ascii="Courier New" w:hAnsi="Courier New" w:cs="Courier New"/>
        </w:rPr>
        <w:t xml:space="preserve">   </w:t>
      </w:r>
      <w:proofErr w:type="gramEnd"/>
      <w:r w:rsidR="00B868AF" w:rsidRPr="00447F54">
        <w:rPr>
          <w:rFonts w:ascii="Courier New" w:hAnsi="Courier New" w:cs="Courier New"/>
        </w:rPr>
        <w:t xml:space="preserve">                                                                          </w:t>
      </w:r>
      <w:r w:rsidR="00E90C86" w:rsidRPr="00447F54">
        <w:rPr>
          <w:rFonts w:ascii="Courier New" w:hAnsi="Courier New" w:cs="Courier New"/>
        </w:rPr>
        <w:t xml:space="preserve">                                 </w:t>
      </w:r>
      <w:r w:rsidRPr="00447F54">
        <w:rPr>
          <w:rFonts w:ascii="Courier New" w:hAnsi="Courier New" w:cs="Courier New"/>
        </w:rPr>
        <w:t xml:space="preserve">от  </w:t>
      </w:r>
      <w:r w:rsidR="00F33359">
        <w:rPr>
          <w:rFonts w:ascii="Courier New" w:hAnsi="Courier New" w:cs="Courier New"/>
        </w:rPr>
        <w:t>14.11</w:t>
      </w:r>
      <w:r w:rsidRPr="00447F54">
        <w:rPr>
          <w:rFonts w:ascii="Courier New" w:hAnsi="Courier New" w:cs="Courier New"/>
        </w:rPr>
        <w:t>.201</w:t>
      </w:r>
      <w:r w:rsidR="008F6CF0">
        <w:rPr>
          <w:rFonts w:ascii="Courier New" w:hAnsi="Courier New" w:cs="Courier New"/>
        </w:rPr>
        <w:t>9</w:t>
      </w:r>
      <w:r w:rsidRPr="00447F54">
        <w:rPr>
          <w:rFonts w:ascii="Courier New" w:hAnsi="Courier New" w:cs="Courier New"/>
        </w:rPr>
        <w:t xml:space="preserve"> г.</w:t>
      </w:r>
      <w:r w:rsidR="00B868AF" w:rsidRPr="00447F54">
        <w:rPr>
          <w:rFonts w:ascii="Courier New" w:hAnsi="Courier New" w:cs="Courier New"/>
        </w:rPr>
        <w:t xml:space="preserve">  №</w:t>
      </w:r>
      <w:r w:rsidR="00550261">
        <w:rPr>
          <w:rFonts w:ascii="Courier New" w:hAnsi="Courier New" w:cs="Courier New"/>
        </w:rPr>
        <w:t xml:space="preserve"> </w:t>
      </w:r>
      <w:r w:rsidR="00F33359">
        <w:rPr>
          <w:rFonts w:ascii="Courier New" w:hAnsi="Courier New" w:cs="Courier New"/>
        </w:rPr>
        <w:t>53-</w:t>
      </w:r>
      <w:r w:rsidR="0031745D">
        <w:rPr>
          <w:rFonts w:ascii="Courier New" w:hAnsi="Courier New" w:cs="Courier New"/>
        </w:rPr>
        <w:t>П</w:t>
      </w:r>
    </w:p>
    <w:p w:rsidR="00447F54" w:rsidRPr="00447F54" w:rsidRDefault="00447F54" w:rsidP="00447F54">
      <w:pPr>
        <w:spacing w:after="0"/>
        <w:jc w:val="right"/>
        <w:rPr>
          <w:rFonts w:ascii="Courier New" w:hAnsi="Courier New" w:cs="Courier New"/>
        </w:rPr>
      </w:pPr>
    </w:p>
    <w:p w:rsidR="00447F54" w:rsidRDefault="00447F54" w:rsidP="00447F54">
      <w:pPr>
        <w:spacing w:line="240" w:lineRule="auto"/>
        <w:jc w:val="center"/>
        <w:rPr>
          <w:rFonts w:ascii="Arial" w:hAnsi="Arial" w:cs="Arial"/>
          <w:b/>
          <w:sz w:val="32"/>
          <w:szCs w:val="32"/>
        </w:rPr>
      </w:pPr>
      <w:r w:rsidRPr="00447F54">
        <w:rPr>
          <w:rFonts w:ascii="Arial" w:hAnsi="Arial" w:cs="Arial"/>
          <w:b/>
          <w:sz w:val="32"/>
          <w:szCs w:val="32"/>
        </w:rPr>
        <w:t>АДМИНИСТРАТИВНЫЙ РЕГЛАМЕНТ ПРЕДОСТАВЛЕНИЯ МУНИЦИПАЛЬНОЙ УСЛУГИ «ПРЕДОСТАВЛЕНИЕ ЗЕМЕЛЬНЫХ УЧАСТКОВ В АРЕНДУ БЕЗ ПРОВЕДЕНИЯ ТОРГОВ НА ТЕРРИТОРИИ МУНИЦИПАЛЬНОГО ОБРАЗОВАНИЯ «МАНИЛОВСК»»</w:t>
      </w:r>
    </w:p>
    <w:p w:rsidR="00447F54" w:rsidRDefault="00447F54" w:rsidP="00447F54">
      <w:pPr>
        <w:spacing w:line="240" w:lineRule="auto"/>
        <w:jc w:val="center"/>
        <w:rPr>
          <w:rFonts w:ascii="Arial" w:hAnsi="Arial" w:cs="Arial"/>
          <w:b/>
          <w:sz w:val="32"/>
          <w:szCs w:val="32"/>
        </w:rPr>
      </w:pPr>
    </w:p>
    <w:p w:rsidR="00B868AF" w:rsidRDefault="000079D4" w:rsidP="00447F54">
      <w:pPr>
        <w:spacing w:line="240" w:lineRule="auto"/>
        <w:jc w:val="center"/>
        <w:rPr>
          <w:rFonts w:ascii="Arial" w:hAnsi="Arial" w:cs="Arial"/>
          <w:b/>
          <w:sz w:val="24"/>
          <w:szCs w:val="24"/>
        </w:rPr>
      </w:pPr>
      <w:r w:rsidRPr="00447F54">
        <w:rPr>
          <w:rFonts w:ascii="Arial" w:hAnsi="Arial" w:cs="Arial"/>
          <w:sz w:val="24"/>
          <w:szCs w:val="24"/>
        </w:rPr>
        <w:t>1.</w:t>
      </w:r>
      <w:r w:rsidRPr="00447F54">
        <w:rPr>
          <w:rFonts w:ascii="Arial" w:hAnsi="Arial" w:cs="Arial"/>
          <w:b/>
          <w:sz w:val="24"/>
          <w:szCs w:val="24"/>
        </w:rPr>
        <w:t>Общие</w:t>
      </w:r>
      <w:r w:rsidR="00E90C86" w:rsidRPr="00447F54">
        <w:rPr>
          <w:rFonts w:ascii="Arial" w:hAnsi="Arial" w:cs="Arial"/>
          <w:b/>
          <w:sz w:val="24"/>
          <w:szCs w:val="24"/>
        </w:rPr>
        <w:t xml:space="preserve"> </w:t>
      </w:r>
      <w:r w:rsidRPr="00447F54">
        <w:rPr>
          <w:rFonts w:ascii="Arial" w:hAnsi="Arial" w:cs="Arial"/>
          <w:b/>
          <w:sz w:val="24"/>
          <w:szCs w:val="24"/>
        </w:rPr>
        <w:t>положения</w:t>
      </w:r>
    </w:p>
    <w:p w:rsidR="00447F54" w:rsidRPr="00447F54" w:rsidRDefault="00447F54" w:rsidP="00447F54">
      <w:pPr>
        <w:spacing w:line="240" w:lineRule="auto"/>
        <w:jc w:val="center"/>
        <w:rPr>
          <w:rFonts w:ascii="Arial" w:hAnsi="Arial" w:cs="Arial"/>
          <w:sz w:val="24"/>
          <w:szCs w:val="24"/>
        </w:rPr>
      </w:pPr>
    </w:p>
    <w:p w:rsidR="00C00A89" w:rsidRPr="00447F54" w:rsidRDefault="000079D4" w:rsidP="00447F54">
      <w:pPr>
        <w:spacing w:after="0" w:line="240" w:lineRule="auto"/>
        <w:ind w:firstLine="709"/>
        <w:jc w:val="both"/>
        <w:rPr>
          <w:rFonts w:ascii="Arial" w:hAnsi="Arial" w:cs="Arial"/>
          <w:sz w:val="24"/>
          <w:szCs w:val="24"/>
        </w:rPr>
      </w:pPr>
      <w:r w:rsidRPr="00447F54">
        <w:rPr>
          <w:rFonts w:ascii="Arial" w:hAnsi="Arial" w:cs="Arial"/>
          <w:sz w:val="24"/>
          <w:szCs w:val="24"/>
        </w:rPr>
        <w:t>1.1 Административный регламент предоставления муниципальной услуги «Предоставление земельных участков в аренду без проведения торгов на территории муниципального образования «</w:t>
      </w:r>
      <w:r w:rsidR="00B868AF" w:rsidRPr="00447F54">
        <w:rPr>
          <w:rFonts w:ascii="Arial" w:hAnsi="Arial" w:cs="Arial"/>
          <w:sz w:val="24"/>
          <w:szCs w:val="24"/>
        </w:rPr>
        <w:t>Маниловск</w:t>
      </w:r>
      <w:r w:rsidRPr="00447F54">
        <w:rPr>
          <w:rFonts w:ascii="Arial" w:hAnsi="Arial" w:cs="Arial"/>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муниципальной собственности, в аренду юридическим и физическим лицам за плату без проведения торгов. Положения настоящего Административного регламента не применяются к отношениям, связанным с арендой земельных участков в составе земель лесного фонда. </w:t>
      </w:r>
    </w:p>
    <w:p w:rsidR="00C00A89" w:rsidRPr="00447F54" w:rsidRDefault="000079D4" w:rsidP="00447F54">
      <w:pPr>
        <w:spacing w:after="0"/>
        <w:ind w:firstLine="709"/>
        <w:jc w:val="both"/>
        <w:rPr>
          <w:rFonts w:ascii="Arial" w:hAnsi="Arial" w:cs="Arial"/>
          <w:sz w:val="24"/>
          <w:szCs w:val="24"/>
        </w:rPr>
      </w:pPr>
      <w:r w:rsidRPr="00447F54">
        <w:rPr>
          <w:rFonts w:ascii="Arial" w:hAnsi="Arial" w:cs="Arial"/>
          <w:sz w:val="24"/>
          <w:szCs w:val="24"/>
        </w:rPr>
        <w:t xml:space="preserve">1.2 Заявителями при предоставлении муниципальной услуги (далее – заявители) являются: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1.2.1 юридическое лицо (в случаях, установленных Земельным кодексом РФ</w:t>
      </w:r>
      <w:proofErr w:type="gramStart"/>
      <w:r w:rsidRPr="00447F54">
        <w:rPr>
          <w:rFonts w:ascii="Arial" w:hAnsi="Arial" w:cs="Arial"/>
          <w:sz w:val="24"/>
          <w:szCs w:val="24"/>
        </w:rPr>
        <w:t xml:space="preserve">); </w:t>
      </w:r>
      <w:r w:rsidR="00447F54">
        <w:rPr>
          <w:rFonts w:ascii="Arial" w:hAnsi="Arial" w:cs="Arial"/>
          <w:sz w:val="24"/>
          <w:szCs w:val="24"/>
        </w:rPr>
        <w:t xml:space="preserve">  </w:t>
      </w:r>
      <w:proofErr w:type="gramEnd"/>
      <w:r w:rsidR="00447F54">
        <w:rPr>
          <w:rFonts w:ascii="Arial" w:hAnsi="Arial" w:cs="Arial"/>
          <w:sz w:val="24"/>
          <w:szCs w:val="24"/>
        </w:rPr>
        <w:t xml:space="preserve">     </w:t>
      </w:r>
      <w:r w:rsidRPr="00447F54">
        <w:rPr>
          <w:rFonts w:ascii="Arial" w:hAnsi="Arial" w:cs="Arial"/>
          <w:sz w:val="24"/>
          <w:szCs w:val="24"/>
        </w:rPr>
        <w:t xml:space="preserve">1.2.2 арендатор земельного участка, из которого образован испрашиваемый земельный участок;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1.2.3 арендатор земельного участка, предоставленного для комплексного освоения территории, из которого образован испрашиваемый земельный участок;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1.2.4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1.2.5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1.2.6 член некоммерческой организации, созданной гражданами, которой предоставлен земельный участок для садоводства, огородничества, дачного хозяйства;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1.2.9 собственник объекта незавершенного строительства;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1.2.10 юридическое лицо, использующее земельный участок на праве постоянного (бессрочного) пользования;</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1.2.11</w:t>
      </w:r>
      <w:r w:rsidR="008F6CF0">
        <w:rPr>
          <w:rFonts w:ascii="Arial" w:hAnsi="Arial" w:cs="Arial"/>
          <w:sz w:val="24"/>
          <w:szCs w:val="24"/>
        </w:rPr>
        <w:t xml:space="preserve"> </w:t>
      </w:r>
      <w:r w:rsidRPr="00447F54">
        <w:rPr>
          <w:rFonts w:ascii="Arial" w:hAnsi="Arial" w:cs="Arial"/>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8F6CF0" w:rsidRDefault="000079D4" w:rsidP="00447F54">
      <w:pPr>
        <w:spacing w:after="0"/>
        <w:jc w:val="both"/>
        <w:rPr>
          <w:rFonts w:ascii="Arial" w:hAnsi="Arial" w:cs="Arial"/>
          <w:sz w:val="24"/>
          <w:szCs w:val="24"/>
        </w:rPr>
      </w:pPr>
      <w:r w:rsidRPr="00447F54">
        <w:rPr>
          <w:rFonts w:ascii="Arial" w:hAnsi="Arial" w:cs="Arial"/>
          <w:sz w:val="24"/>
          <w:szCs w:val="24"/>
        </w:rPr>
        <w:t>1.2.12 лицо, с которым заключен договор о развитии застроенной территории;</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1.2.13 юридическое лицо, с которым заключен договор об освоении территории в целях строительства жилья экономического класса;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1.2.14 юридическое лицо, с которым заключен договор о комплексном освоении территории в целях строительства жилья экономического класса;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1.2.15 гражданин, имеющий право на первоочередное или внеочередное приобретение земельных участков;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1.2.16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1.2.17. гражданин или юридическое лицо, у которого изъят для государственных или муниципальных нужд предоставленный на праве аренды земельный участок;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1.2.18 религиозная организация;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1.2.19 казачье общество;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1.2.20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1.2.21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1.2.22 </w:t>
      </w:r>
      <w:r w:rsidR="00053243" w:rsidRPr="00447F54">
        <w:rPr>
          <w:rFonts w:ascii="Arial" w:hAnsi="Arial" w:cs="Arial"/>
          <w:sz w:val="24"/>
          <w:szCs w:val="24"/>
        </w:rPr>
        <w:t>недр пользователь</w:t>
      </w:r>
      <w:r w:rsidRPr="00447F54">
        <w:rPr>
          <w:rFonts w:ascii="Arial" w:hAnsi="Arial" w:cs="Arial"/>
          <w:sz w:val="24"/>
          <w:szCs w:val="24"/>
        </w:rPr>
        <w:t xml:space="preserve">;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1.2.23 лицо, с которым заключено концессионное соглашение;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1.2.24 лицо, заключившее договор об освоении территории в целях строительства и эксплуатации наемного дома коммерческого использования; 1.2.25. юридическое лицо, заключившее договор об освоении территории в целях строительства и эксплуатации наемного дома социального использования; 1.2.26. лицо, с которым заключено </w:t>
      </w:r>
      <w:r w:rsidR="00053243" w:rsidRPr="00447F54">
        <w:rPr>
          <w:rFonts w:ascii="Arial" w:hAnsi="Arial" w:cs="Arial"/>
          <w:sz w:val="24"/>
          <w:szCs w:val="24"/>
        </w:rPr>
        <w:t>охот хозяйственное</w:t>
      </w:r>
      <w:r w:rsidRPr="00447F54">
        <w:rPr>
          <w:rFonts w:ascii="Arial" w:hAnsi="Arial" w:cs="Arial"/>
          <w:sz w:val="24"/>
          <w:szCs w:val="24"/>
        </w:rPr>
        <w:t xml:space="preserve"> соглашение;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1.2.27 лицо, испрашивающее земельный участок для размещения водохранилища и (или) гидротехнического сооружения;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1.2.28 резидент зоны территориального развития, включенный в реестр резидентов зоны территориального развития;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1.2.29 лицо, обладающее правом на добычу (вылов) водных биологических ресурсов;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1.2.30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1.2.31 гражданин или юридическое лицо, являющиеся арендатором земельного участка, предназначенного для ведения сельскохозяйственного производства; 1.2.32. гражданин или юридическое лицо, являющиеся арендатором земельного участка, предназначенного для ведения сельскохозяйственного производства. </w:t>
      </w:r>
    </w:p>
    <w:p w:rsidR="00C00A89" w:rsidRDefault="000079D4" w:rsidP="00447F54">
      <w:pPr>
        <w:spacing w:after="0"/>
        <w:ind w:firstLine="709"/>
        <w:jc w:val="both"/>
        <w:rPr>
          <w:rFonts w:ascii="Arial" w:hAnsi="Arial" w:cs="Arial"/>
          <w:sz w:val="24"/>
          <w:szCs w:val="24"/>
        </w:rPr>
      </w:pPr>
      <w:r w:rsidRPr="00447F54">
        <w:rPr>
          <w:rFonts w:ascii="Arial" w:hAnsi="Arial" w:cs="Arial"/>
          <w:sz w:val="24"/>
          <w:szCs w:val="24"/>
        </w:rPr>
        <w:t xml:space="preserve">1.3 Информирование заинтересованных лиц по процедуре предоставления муниципальной услуги производится в устной и письменной форме. 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w:t>
      </w:r>
      <w:r w:rsidRPr="00447F54">
        <w:rPr>
          <w:rFonts w:ascii="Arial" w:hAnsi="Arial" w:cs="Arial"/>
          <w:sz w:val="24"/>
          <w:szCs w:val="24"/>
        </w:rPr>
        <w:lastRenderedPageBreak/>
        <w:t>принявшего телефонный звонок. 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w:t>
      </w:r>
      <w:r w:rsidR="00C00A89" w:rsidRPr="00447F54">
        <w:rPr>
          <w:rFonts w:ascii="Arial" w:hAnsi="Arial" w:cs="Arial"/>
          <w:sz w:val="24"/>
          <w:szCs w:val="24"/>
        </w:rPr>
        <w:t>о поставленному вопросу, или же</w:t>
      </w:r>
      <w:r w:rsidRPr="00447F54">
        <w:rPr>
          <w:rFonts w:ascii="Arial" w:hAnsi="Arial" w:cs="Arial"/>
          <w:sz w:val="24"/>
          <w:szCs w:val="24"/>
        </w:rPr>
        <w:t xml:space="preserve"> обратившемуся гражданину сообщается номер телефона, по которому можно получить необходимую информацию. 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 Информация о порядке предоставления муниципальной услуги размещается на информационном стенде в администрации поселения. </w:t>
      </w:r>
    </w:p>
    <w:p w:rsidR="00BB357B" w:rsidRPr="00447F54" w:rsidRDefault="00BB357B" w:rsidP="00BB357B">
      <w:pPr>
        <w:spacing w:after="0"/>
        <w:jc w:val="both"/>
        <w:rPr>
          <w:rFonts w:ascii="Arial" w:hAnsi="Arial" w:cs="Arial"/>
          <w:sz w:val="24"/>
          <w:szCs w:val="24"/>
        </w:rPr>
      </w:pPr>
      <w:r w:rsidRPr="00447F54">
        <w:rPr>
          <w:rFonts w:ascii="Arial" w:hAnsi="Arial" w:cs="Arial"/>
          <w:sz w:val="24"/>
          <w:szCs w:val="24"/>
        </w:rPr>
        <w:t xml:space="preserve">Предоставление муниципальной услуги осуществляется администрацией МО «Маниловск» Аларского муниципального района (далее - администрация поселения). Прием заявителей производится специалистом администрации поселения в соответствии с графиком работы (кроме праздничных дней). График работы: понедельник, вторник, среда, четверг, пятница – с 9.00 до 17.00 (перерыв с 13.00 до 14.00). Сведения о местонахождении, режиме работы, контактном телефоне </w:t>
      </w:r>
      <w:r w:rsidR="0031745D">
        <w:rPr>
          <w:rFonts w:ascii="Arial" w:hAnsi="Arial" w:cs="Arial"/>
          <w:sz w:val="24"/>
          <w:szCs w:val="24"/>
        </w:rPr>
        <w:t xml:space="preserve">на </w:t>
      </w:r>
      <w:r w:rsidR="0031745D" w:rsidRPr="0031745D">
        <w:rPr>
          <w:rFonts w:ascii="Arial" w:hAnsi="Arial" w:cs="Arial"/>
          <w:sz w:val="24"/>
          <w:szCs w:val="24"/>
        </w:rPr>
        <w:t>сайт</w:t>
      </w:r>
      <w:r w:rsidR="0031745D">
        <w:rPr>
          <w:rFonts w:ascii="Arial" w:hAnsi="Arial" w:cs="Arial"/>
          <w:sz w:val="24"/>
          <w:szCs w:val="24"/>
        </w:rPr>
        <w:t>е</w:t>
      </w:r>
      <w:r w:rsidR="0031745D" w:rsidRPr="0031745D">
        <w:rPr>
          <w:rFonts w:ascii="Arial" w:hAnsi="Arial" w:cs="Arial"/>
          <w:sz w:val="24"/>
          <w:szCs w:val="24"/>
        </w:rPr>
        <w:t xml:space="preserve"> администрации муниципального образования «Маниловск» в информационно-телекоммуникационной сети «Интернет» –</w:t>
      </w:r>
      <w:proofErr w:type="spellStart"/>
      <w:r w:rsidR="0031745D" w:rsidRPr="0031745D">
        <w:rPr>
          <w:rFonts w:ascii="Arial" w:hAnsi="Arial" w:cs="Arial"/>
          <w:sz w:val="24"/>
          <w:szCs w:val="24"/>
        </w:rPr>
        <w:t>mo.manilovsk</w:t>
      </w:r>
      <w:r w:rsidRPr="00447F54">
        <w:rPr>
          <w:rFonts w:ascii="Arial" w:hAnsi="Arial" w:cs="Arial"/>
          <w:sz w:val="24"/>
          <w:szCs w:val="24"/>
        </w:rPr>
        <w:t>на</w:t>
      </w:r>
      <w:proofErr w:type="spellEnd"/>
      <w:r w:rsidRPr="00447F54">
        <w:rPr>
          <w:rFonts w:ascii="Arial" w:hAnsi="Arial" w:cs="Arial"/>
          <w:sz w:val="24"/>
          <w:szCs w:val="24"/>
        </w:rPr>
        <w:t xml:space="preserve"> информационном стенде в администрации. </w:t>
      </w:r>
    </w:p>
    <w:p w:rsidR="00C00A89" w:rsidRPr="00447F54" w:rsidRDefault="000079D4" w:rsidP="00D80915">
      <w:pPr>
        <w:ind w:firstLine="709"/>
        <w:jc w:val="both"/>
        <w:rPr>
          <w:rFonts w:ascii="Arial" w:hAnsi="Arial" w:cs="Arial"/>
          <w:sz w:val="24"/>
          <w:szCs w:val="24"/>
        </w:rPr>
      </w:pPr>
      <w:r w:rsidRPr="00447F54">
        <w:rPr>
          <w:rFonts w:ascii="Arial" w:hAnsi="Arial" w:cs="Arial"/>
          <w:sz w:val="24"/>
          <w:szCs w:val="24"/>
        </w:rPr>
        <w:t>1.4 Особенности договора аренды земельного участка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1.4.1 Договор аренды земельного участка,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1.4.2 Договор аренды земельного участка,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8F6CF0" w:rsidRDefault="000079D4" w:rsidP="00447F54">
      <w:pPr>
        <w:spacing w:after="0"/>
        <w:jc w:val="both"/>
        <w:rPr>
          <w:rFonts w:ascii="Arial" w:hAnsi="Arial" w:cs="Arial"/>
          <w:sz w:val="24"/>
          <w:szCs w:val="24"/>
        </w:rPr>
      </w:pPr>
      <w:r w:rsidRPr="00447F54">
        <w:rPr>
          <w:rFonts w:ascii="Arial" w:hAnsi="Arial" w:cs="Arial"/>
          <w:sz w:val="24"/>
          <w:szCs w:val="24"/>
        </w:rPr>
        <w:t xml:space="preserve"> 1.4.3 Заключенный с юридическим лицом в целях ведения дачного хозяйства договор аренды земельного участка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1.4.4 В случае предоставления юридическому лицу земельного участка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1.4.5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 xml:space="preserve">1.4.6.Если земельный участок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1.4.7 В договоре аренды земельного участка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1.4.8.Арендатор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 </w:t>
      </w:r>
    </w:p>
    <w:p w:rsidR="00C00A89" w:rsidRPr="00447F54" w:rsidRDefault="000079D4" w:rsidP="00D80915">
      <w:pPr>
        <w:spacing w:after="0" w:line="240" w:lineRule="auto"/>
        <w:jc w:val="both"/>
        <w:rPr>
          <w:rFonts w:ascii="Arial" w:hAnsi="Arial" w:cs="Arial"/>
          <w:sz w:val="24"/>
          <w:szCs w:val="24"/>
        </w:rPr>
      </w:pPr>
      <w:r w:rsidRPr="00447F54">
        <w:rPr>
          <w:rFonts w:ascii="Arial" w:hAnsi="Arial" w:cs="Arial"/>
          <w:sz w:val="24"/>
          <w:szCs w:val="24"/>
        </w:rPr>
        <w:t>1.4.9.Если в аренду предоставлен земельный участок, зарезервированный для государственных или муниципальных нужд, договор аренды такого земельного участка должен предусматривать возможность досрочног</w:t>
      </w:r>
      <w:r w:rsidR="00433A92" w:rsidRPr="00447F54">
        <w:rPr>
          <w:rFonts w:ascii="Arial" w:hAnsi="Arial" w:cs="Arial"/>
          <w:sz w:val="24"/>
          <w:szCs w:val="24"/>
        </w:rPr>
        <w:t>о расторжения этого договора по</w:t>
      </w:r>
      <w:r w:rsidRPr="00447F54">
        <w:rPr>
          <w:rFonts w:ascii="Arial" w:hAnsi="Arial" w:cs="Arial"/>
          <w:sz w:val="24"/>
          <w:szCs w:val="24"/>
        </w:rPr>
        <w:t xml:space="preserve"> требованию арендодателя по истечении одного года после уведомления арендатора такого земельного участка о расторжении этого договора.</w:t>
      </w:r>
    </w:p>
    <w:p w:rsidR="00C00A89" w:rsidRPr="00447F54" w:rsidRDefault="000079D4" w:rsidP="00D80915">
      <w:pPr>
        <w:spacing w:line="240" w:lineRule="auto"/>
        <w:ind w:firstLine="709"/>
        <w:jc w:val="both"/>
        <w:rPr>
          <w:rFonts w:ascii="Arial" w:hAnsi="Arial" w:cs="Arial"/>
          <w:sz w:val="24"/>
          <w:szCs w:val="24"/>
        </w:rPr>
      </w:pPr>
      <w:r w:rsidRPr="00447F54">
        <w:rPr>
          <w:rFonts w:ascii="Arial" w:hAnsi="Arial" w:cs="Arial"/>
          <w:sz w:val="24"/>
          <w:szCs w:val="24"/>
        </w:rPr>
        <w:t xml:space="preserve"> 1.5.Договор аренды земельного участка заключается: </w:t>
      </w:r>
    </w:p>
    <w:p w:rsidR="00C00A89" w:rsidRPr="00447F54" w:rsidRDefault="000079D4" w:rsidP="00D80915">
      <w:pPr>
        <w:spacing w:after="0" w:line="240" w:lineRule="auto"/>
        <w:jc w:val="both"/>
        <w:rPr>
          <w:rFonts w:ascii="Arial" w:hAnsi="Arial" w:cs="Arial"/>
          <w:sz w:val="24"/>
          <w:szCs w:val="24"/>
        </w:rPr>
      </w:pPr>
      <w:r w:rsidRPr="00447F54">
        <w:rPr>
          <w:rFonts w:ascii="Arial" w:hAnsi="Arial" w:cs="Arial"/>
          <w:sz w:val="24"/>
          <w:szCs w:val="24"/>
        </w:rPr>
        <w:t xml:space="preserve">1.5.1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пункта 8 и пунктом 9 статьи 39.8 Земельного кодекса РФ;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1.5.2 на срок до сорока девяти лет для размещения линейных объектов;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1.5.4.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статьи 39.8 Земельного кодекса РФ,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1.5.7 на срок действия </w:t>
      </w:r>
      <w:r w:rsidR="00C00A89" w:rsidRPr="00447F54">
        <w:rPr>
          <w:rFonts w:ascii="Arial" w:hAnsi="Arial" w:cs="Arial"/>
          <w:sz w:val="24"/>
          <w:szCs w:val="24"/>
        </w:rPr>
        <w:t>охот хозяйственного</w:t>
      </w:r>
      <w:r w:rsidRPr="00447F54">
        <w:rPr>
          <w:rFonts w:ascii="Arial" w:hAnsi="Arial" w:cs="Arial"/>
          <w:sz w:val="24"/>
          <w:szCs w:val="24"/>
        </w:rPr>
        <w:t xml:space="preserve"> соглашения в случае предоставления земельного участка лицу, с которым заключено </w:t>
      </w:r>
      <w:r w:rsidR="00C00A89" w:rsidRPr="00447F54">
        <w:rPr>
          <w:rFonts w:ascii="Arial" w:hAnsi="Arial" w:cs="Arial"/>
          <w:sz w:val="24"/>
          <w:szCs w:val="24"/>
        </w:rPr>
        <w:t>охот хозяйственное</w:t>
      </w:r>
      <w:r w:rsidRPr="00447F54">
        <w:rPr>
          <w:rFonts w:ascii="Arial" w:hAnsi="Arial" w:cs="Arial"/>
          <w:sz w:val="24"/>
          <w:szCs w:val="24"/>
        </w:rPr>
        <w:t xml:space="preserve"> соглашение;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1.5.8 на срок действия концессионного соглашения в случае предоставления земельного участка лицу, с которым заключено концессионное соглашение; 1.5.9.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 </w:t>
      </w:r>
    </w:p>
    <w:p w:rsidR="008F6CF0" w:rsidRDefault="000079D4" w:rsidP="00447F54">
      <w:pPr>
        <w:spacing w:after="0"/>
        <w:jc w:val="both"/>
        <w:rPr>
          <w:rFonts w:ascii="Arial" w:hAnsi="Arial" w:cs="Arial"/>
          <w:sz w:val="24"/>
          <w:szCs w:val="24"/>
        </w:rPr>
      </w:pPr>
      <w:r w:rsidRPr="00447F54">
        <w:rPr>
          <w:rFonts w:ascii="Arial" w:hAnsi="Arial" w:cs="Arial"/>
          <w:sz w:val="24"/>
          <w:szCs w:val="24"/>
        </w:rPr>
        <w:t>1.5.10 на срок, определенный законом Иркутской области, в случае предоставления земельного участка некоммерческой организации, созданной Иркутской областью или МО «</w:t>
      </w:r>
      <w:r w:rsidR="00B868AF" w:rsidRPr="00447F54">
        <w:rPr>
          <w:rFonts w:ascii="Arial" w:hAnsi="Arial" w:cs="Arial"/>
          <w:sz w:val="24"/>
          <w:szCs w:val="24"/>
        </w:rPr>
        <w:t>Маниловск</w:t>
      </w:r>
      <w:r w:rsidRPr="00447F54">
        <w:rPr>
          <w:rFonts w:ascii="Arial" w:hAnsi="Arial" w:cs="Arial"/>
          <w:sz w:val="24"/>
          <w:szCs w:val="24"/>
        </w:rPr>
        <w:t>» для освоения территорий в целях строительства и эксплуатации наемных домов социального использования;</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 xml:space="preserve"> 1.5.11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1.5.12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 </w:t>
      </w:r>
    </w:p>
    <w:p w:rsidR="006239AA" w:rsidRDefault="000079D4" w:rsidP="00447F54">
      <w:pPr>
        <w:spacing w:after="0"/>
        <w:jc w:val="both"/>
        <w:rPr>
          <w:rFonts w:ascii="Arial" w:hAnsi="Arial" w:cs="Arial"/>
          <w:sz w:val="24"/>
          <w:szCs w:val="24"/>
        </w:rPr>
      </w:pPr>
      <w:r w:rsidRPr="00447F54">
        <w:rPr>
          <w:rFonts w:ascii="Arial" w:hAnsi="Arial" w:cs="Arial"/>
          <w:sz w:val="24"/>
          <w:szCs w:val="24"/>
        </w:rPr>
        <w:t>1.5.13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пункта 8 статьи 39.8 Земельного кодекса РФ;6</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1.5.14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1.5.15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1.5.16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1.5.17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1.5.18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1.5.19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пунктом 1.5 настоящего Административного регламента. </w:t>
      </w:r>
    </w:p>
    <w:p w:rsidR="00053243" w:rsidRPr="00447F54" w:rsidRDefault="00053243" w:rsidP="00447F54">
      <w:pPr>
        <w:spacing w:after="0"/>
        <w:jc w:val="both"/>
        <w:rPr>
          <w:rFonts w:ascii="Arial" w:hAnsi="Arial" w:cs="Arial"/>
          <w:sz w:val="24"/>
          <w:szCs w:val="24"/>
        </w:rPr>
      </w:pPr>
    </w:p>
    <w:p w:rsidR="00D80915" w:rsidRPr="00447F54" w:rsidRDefault="00C00A89" w:rsidP="00447F54">
      <w:pPr>
        <w:jc w:val="both"/>
        <w:rPr>
          <w:rFonts w:ascii="Arial" w:hAnsi="Arial" w:cs="Arial"/>
          <w:sz w:val="24"/>
          <w:szCs w:val="24"/>
        </w:rPr>
      </w:pPr>
      <w:r w:rsidRPr="00447F54">
        <w:rPr>
          <w:rFonts w:ascii="Arial" w:hAnsi="Arial" w:cs="Arial"/>
          <w:sz w:val="24"/>
          <w:szCs w:val="24"/>
        </w:rPr>
        <w:t>1</w:t>
      </w:r>
      <w:r w:rsidR="000079D4" w:rsidRPr="00447F54">
        <w:rPr>
          <w:rFonts w:ascii="Arial" w:hAnsi="Arial" w:cs="Arial"/>
          <w:sz w:val="24"/>
          <w:szCs w:val="24"/>
        </w:rPr>
        <w:t>.6 Текст настоящего административного регламента размещается на официальном сайте администрации поселения.</w:t>
      </w: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D80915" w:rsidRPr="00447F54" w:rsidRDefault="000079D4" w:rsidP="00D80915">
      <w:pPr>
        <w:jc w:val="center"/>
        <w:rPr>
          <w:rFonts w:ascii="Arial" w:hAnsi="Arial" w:cs="Arial"/>
          <w:b/>
          <w:sz w:val="24"/>
          <w:szCs w:val="24"/>
        </w:rPr>
      </w:pPr>
      <w:r w:rsidRPr="00447F54">
        <w:rPr>
          <w:rFonts w:ascii="Arial" w:hAnsi="Arial" w:cs="Arial"/>
          <w:b/>
          <w:sz w:val="24"/>
          <w:szCs w:val="24"/>
        </w:rPr>
        <w:t>2.Стандарт</w:t>
      </w:r>
      <w:r w:rsidR="00433A92" w:rsidRPr="00447F54">
        <w:rPr>
          <w:rFonts w:ascii="Arial" w:hAnsi="Arial" w:cs="Arial"/>
          <w:b/>
          <w:sz w:val="24"/>
          <w:szCs w:val="24"/>
        </w:rPr>
        <w:t xml:space="preserve"> </w:t>
      </w:r>
      <w:r w:rsidRPr="00447F54">
        <w:rPr>
          <w:rFonts w:ascii="Arial" w:hAnsi="Arial" w:cs="Arial"/>
          <w:b/>
          <w:sz w:val="24"/>
          <w:szCs w:val="24"/>
        </w:rPr>
        <w:t>предоставления</w:t>
      </w:r>
      <w:r w:rsidR="00433A92" w:rsidRPr="00447F54">
        <w:rPr>
          <w:rFonts w:ascii="Arial" w:hAnsi="Arial" w:cs="Arial"/>
          <w:b/>
          <w:sz w:val="24"/>
          <w:szCs w:val="24"/>
        </w:rPr>
        <w:t xml:space="preserve"> </w:t>
      </w:r>
      <w:r w:rsidRPr="00447F54">
        <w:rPr>
          <w:rFonts w:ascii="Arial" w:hAnsi="Arial" w:cs="Arial"/>
          <w:b/>
          <w:sz w:val="24"/>
          <w:szCs w:val="24"/>
        </w:rPr>
        <w:t>муниципальной</w:t>
      </w:r>
      <w:r w:rsidR="00433A92" w:rsidRPr="00447F54">
        <w:rPr>
          <w:rFonts w:ascii="Arial" w:hAnsi="Arial" w:cs="Arial"/>
          <w:b/>
          <w:sz w:val="24"/>
          <w:szCs w:val="24"/>
        </w:rPr>
        <w:t xml:space="preserve"> </w:t>
      </w:r>
      <w:r w:rsidRPr="00447F54">
        <w:rPr>
          <w:rFonts w:ascii="Arial" w:hAnsi="Arial" w:cs="Arial"/>
          <w:b/>
          <w:sz w:val="24"/>
          <w:szCs w:val="24"/>
        </w:rPr>
        <w:t>услуги</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2.1 Наименование муниципальной услуги: «Предоставление земельных участков в аренду без проведения торгов на территории МО «</w:t>
      </w:r>
      <w:r w:rsidR="00B868AF" w:rsidRPr="00447F54">
        <w:rPr>
          <w:rFonts w:ascii="Arial" w:hAnsi="Arial" w:cs="Arial"/>
          <w:sz w:val="24"/>
          <w:szCs w:val="24"/>
        </w:rPr>
        <w:t>Маниловск</w:t>
      </w:r>
      <w:r w:rsidRPr="00447F54">
        <w:rPr>
          <w:rFonts w:ascii="Arial" w:hAnsi="Arial" w:cs="Arial"/>
          <w:sz w:val="24"/>
          <w:szCs w:val="24"/>
        </w:rPr>
        <w:t xml:space="preserve">»».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2</w:t>
      </w:r>
      <w:r w:rsidRPr="00447F54">
        <w:rPr>
          <w:rFonts w:ascii="Arial" w:hAnsi="Arial" w:cs="Arial"/>
          <w:sz w:val="24"/>
          <w:szCs w:val="24"/>
        </w:rPr>
        <w:t xml:space="preserve">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r w:rsidR="00B868AF" w:rsidRPr="00447F54">
        <w:rPr>
          <w:rFonts w:ascii="Arial" w:hAnsi="Arial" w:cs="Arial"/>
          <w:sz w:val="24"/>
          <w:szCs w:val="24"/>
        </w:rPr>
        <w:t>Маниловск</w:t>
      </w:r>
      <w:r w:rsidRPr="00447F54">
        <w:rPr>
          <w:rFonts w:ascii="Arial" w:hAnsi="Arial" w:cs="Arial"/>
          <w:sz w:val="24"/>
          <w:szCs w:val="24"/>
        </w:rPr>
        <w:t>».</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3</w:t>
      </w:r>
      <w:r w:rsidRPr="00447F54">
        <w:rPr>
          <w:rFonts w:ascii="Arial" w:hAnsi="Arial" w:cs="Arial"/>
          <w:sz w:val="24"/>
          <w:szCs w:val="24"/>
        </w:rPr>
        <w:t xml:space="preserve">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организацию.7 Действие настоящего пункта не распространяется на лиц, признанных в установленном порядке безвестно отсутствующими.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4</w:t>
      </w:r>
      <w:r w:rsidRPr="00447F54">
        <w:rPr>
          <w:rFonts w:ascii="Arial" w:hAnsi="Arial" w:cs="Arial"/>
          <w:sz w:val="24"/>
          <w:szCs w:val="24"/>
        </w:rPr>
        <w:t xml:space="preserve"> Результатом предоставления муниципальной услуги является: - принятие постановления администрации МО «</w:t>
      </w:r>
      <w:r w:rsidR="00B868AF" w:rsidRPr="00447F54">
        <w:rPr>
          <w:rFonts w:ascii="Arial" w:hAnsi="Arial" w:cs="Arial"/>
          <w:sz w:val="24"/>
          <w:szCs w:val="24"/>
        </w:rPr>
        <w:t>Маниловск</w:t>
      </w:r>
      <w:r w:rsidRPr="00447F54">
        <w:rPr>
          <w:rFonts w:ascii="Arial" w:hAnsi="Arial" w:cs="Arial"/>
          <w:sz w:val="24"/>
          <w:szCs w:val="24"/>
        </w:rPr>
        <w:t>» о предоставлении земельного участка в аренду без проведения торгов и заключение договора аренды земельного участка; - направление письменного уведомления об отказе в предоставлении земельного участка.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6239AA">
        <w:rPr>
          <w:rFonts w:ascii="Arial" w:hAnsi="Arial" w:cs="Arial"/>
          <w:sz w:val="24"/>
          <w:szCs w:val="24"/>
        </w:rPr>
        <w:t>5</w:t>
      </w:r>
      <w:r w:rsidRPr="00447F54">
        <w:rPr>
          <w:rFonts w:ascii="Arial" w:hAnsi="Arial" w:cs="Arial"/>
          <w:sz w:val="24"/>
          <w:szCs w:val="24"/>
        </w:rPr>
        <w:t xml:space="preserve"> Срок предоставления муниципальной услуги. Срок предоставления муниципальн</w:t>
      </w:r>
      <w:r w:rsidR="00C00A89" w:rsidRPr="00447F54">
        <w:rPr>
          <w:rFonts w:ascii="Arial" w:hAnsi="Arial" w:cs="Arial"/>
          <w:sz w:val="24"/>
          <w:szCs w:val="24"/>
        </w:rPr>
        <w:t>ой услуги составляет не более 15</w:t>
      </w:r>
      <w:r w:rsidRPr="00447F54">
        <w:rPr>
          <w:rFonts w:ascii="Arial" w:hAnsi="Arial" w:cs="Arial"/>
          <w:sz w:val="24"/>
          <w:szCs w:val="24"/>
        </w:rPr>
        <w:t xml:space="preserve"> дней со дня регистрации заявления.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6</w:t>
      </w:r>
      <w:r w:rsidRPr="00447F54">
        <w:rPr>
          <w:rFonts w:ascii="Arial" w:hAnsi="Arial" w:cs="Arial"/>
          <w:sz w:val="24"/>
          <w:szCs w:val="24"/>
        </w:rPr>
        <w:t xml:space="preserve"> Правовые основания для предоставления муниципальной услуги. Предоставление муниципальной услуги осуществляется в соответствии с: - Земельным кодексом Российской Федерации; - Гражданским кодексом Российской Федерации; - Градостроительным кодексом Российской Федерации; - Федеральным законом от 06.10.2003 № 131-ФЗ «Об общих принципах организации местного самоуправления в Российской Федерации»; - Федеральным законом от 27.07.2010 № 210-ФЗ «Об организации предоставления государственных и муниципальных услуг». - Федеральным законом от 25.10.2001 № 137-ФЗ «О введении в действие Земельного кодекса Российской Федерации»; - Федеральным законом от 24.07.2007 № 221-ФЗ «О государственном кадастре недвижимости»; -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 Уставом администрации МО «</w:t>
      </w:r>
      <w:r w:rsidR="00B868AF" w:rsidRPr="00447F54">
        <w:rPr>
          <w:rFonts w:ascii="Arial" w:hAnsi="Arial" w:cs="Arial"/>
          <w:sz w:val="24"/>
          <w:szCs w:val="24"/>
        </w:rPr>
        <w:t>Маниловск</w:t>
      </w:r>
      <w:r w:rsidRPr="00447F54">
        <w:rPr>
          <w:rFonts w:ascii="Arial" w:hAnsi="Arial" w:cs="Arial"/>
          <w:sz w:val="24"/>
          <w:szCs w:val="24"/>
        </w:rPr>
        <w:t>»; - Правилами землепользования и застройки МО «</w:t>
      </w:r>
      <w:r w:rsidR="00B868AF" w:rsidRPr="00447F54">
        <w:rPr>
          <w:rFonts w:ascii="Arial" w:hAnsi="Arial" w:cs="Arial"/>
          <w:sz w:val="24"/>
          <w:szCs w:val="24"/>
        </w:rPr>
        <w:t>Маниловск</w:t>
      </w:r>
      <w:r w:rsidRPr="00447F54">
        <w:rPr>
          <w:rFonts w:ascii="Arial" w:hAnsi="Arial" w:cs="Arial"/>
          <w:sz w:val="24"/>
          <w:szCs w:val="24"/>
        </w:rPr>
        <w:t>».</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7</w:t>
      </w:r>
      <w:r w:rsidRPr="00447F54">
        <w:rPr>
          <w:rFonts w:ascii="Arial" w:hAnsi="Arial" w:cs="Arial"/>
          <w:sz w:val="24"/>
          <w:szCs w:val="24"/>
        </w:rPr>
        <w:t xml:space="preserve"> Заявитель, претендующий на предоставление земельного участка в аренду без проведения торгов, представляет в администрацию поселения лично либо через представителя заявление по форме (Приложение№1 к Административному регламенту).</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8</w:t>
      </w:r>
      <w:r w:rsidRPr="00447F54">
        <w:rPr>
          <w:rFonts w:ascii="Arial" w:hAnsi="Arial" w:cs="Arial"/>
          <w:sz w:val="24"/>
          <w:szCs w:val="24"/>
        </w:rPr>
        <w:t xml:space="preserve"> К указанному заявлению заявителем (представителем заявителя) прилагается соответствующий перечень документов: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8</w:t>
      </w:r>
      <w:r w:rsidRPr="00447F54">
        <w:rPr>
          <w:rFonts w:ascii="Arial" w:hAnsi="Arial" w:cs="Arial"/>
          <w:sz w:val="24"/>
          <w:szCs w:val="24"/>
        </w:rPr>
        <w:t xml:space="preserve">.1 документы, подтверждающие право заявителя на приобретение земельного участка без проведения торгов: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8</w:t>
      </w:r>
      <w:r w:rsidRPr="00447F54">
        <w:rPr>
          <w:rFonts w:ascii="Arial" w:hAnsi="Arial" w:cs="Arial"/>
          <w:sz w:val="24"/>
          <w:szCs w:val="24"/>
        </w:rPr>
        <w:t xml:space="preserve">.1.1 юридическим лицом на основании Указа или распоряжения Президента Российской Федерации: - нет;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2.</w:t>
      </w:r>
      <w:r w:rsidR="00BF4C77" w:rsidRPr="00BF4C77">
        <w:rPr>
          <w:rFonts w:ascii="Arial" w:hAnsi="Arial" w:cs="Arial"/>
          <w:sz w:val="24"/>
          <w:szCs w:val="24"/>
        </w:rPr>
        <w:t>8</w:t>
      </w:r>
      <w:r w:rsidRPr="00447F54">
        <w:rPr>
          <w:rFonts w:ascii="Arial" w:hAnsi="Arial" w:cs="Arial"/>
          <w:sz w:val="24"/>
          <w:szCs w:val="24"/>
        </w:rPr>
        <w:t>.1.2 юридическим лицом в соответствии с распоряжением Правительства Российской Федерации (в случае аренды земельного участка для размещения объектов социально- 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 нет;</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8</w:t>
      </w:r>
      <w:r w:rsidRPr="00447F54">
        <w:rPr>
          <w:rFonts w:ascii="Arial" w:hAnsi="Arial" w:cs="Arial"/>
          <w:sz w:val="24"/>
          <w:szCs w:val="24"/>
        </w:rPr>
        <w:t>.1.3 юридическим лицом в соответствии с распоряжением Губернатора Иркутской области (в случае аренды земельного участка для размещения объектов социально-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 - нет;</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8</w:t>
      </w:r>
      <w:r w:rsidRPr="00447F54">
        <w:rPr>
          <w:rFonts w:ascii="Arial" w:hAnsi="Arial" w:cs="Arial"/>
          <w:sz w:val="24"/>
          <w:szCs w:val="24"/>
        </w:rPr>
        <w:t xml:space="preserve">.1.4 юридическим лицом (в случае аренды земельного участка для выполнения международных обязательств Российской Федерации):8 - договор, соглашение или иной документ, предусматривающий выполнение международных обязательств;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 xml:space="preserve">.1.5 юридическим лицом (в случае аренды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 справка уполномоченного органа об отнесении объекта к объектам регионального или местного значения;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 xml:space="preserve">.1.6 арендатором земельного участка, образованного из земельного участка, в том числе предоставленного для комплексного освоения территории, лицу, с которым был заключен договор аренды такого земельного участка: - решение, на основании которого образован испрашиваемый земельный участок, принятое до 1 марта 2015 г.; -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 xml:space="preserve">.1.7 арендатором земельного участка, предоставленного для комплексного освоения территории, из которого образован испрашиваемый земельный участок: - договор о комплексном освоении территории; </w:t>
      </w:r>
    </w:p>
    <w:p w:rsidR="00C00A89" w:rsidRPr="00447F54" w:rsidRDefault="000079D4" w:rsidP="00447F54">
      <w:pPr>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 xml:space="preserve">.1.8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 договор о комплексном освоении территории; - документ, подтверждающий членство заявителя в некоммерческой организации; - решение общего собрания членов некоммерческой организации о распределении испрашиваемого земельного участка заявителю;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.1.9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 - договор о комплексном освоении территории; - решение органа некоммерческой организации о приобретении земельного участка;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.1.10 членом некоммерческой организации, созданной гражданами, которой предоставлен земельный участок для садоводства, огородничества, дачного хозяйства: -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xml:space="preserve">; - документ, подтверждающий членство заявителя в некоммерческой организации; - решение органа некоммерческой организации о распределении земельного участка заявителю;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 xml:space="preserve">.1.11 некоммерческой организацией,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 документы, удостоверяющие (устанавливающие) права заявителя на испрашиваемый земельный участок, если право на такой земельный участок не </w:t>
      </w:r>
      <w:r w:rsidRPr="00447F54">
        <w:rPr>
          <w:rFonts w:ascii="Arial" w:hAnsi="Arial" w:cs="Arial"/>
          <w:sz w:val="24"/>
          <w:szCs w:val="24"/>
        </w:rPr>
        <w:lastRenderedPageBreak/>
        <w:t>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 решение органа некоммерческой организации о приобретении земельного участка;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.1.12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 - документы, удостоверяющие (устанавливающие) права заявителя на здание, сооружение, если право на такое здание, сооружение не зарегистрировано в</w:t>
      </w:r>
      <w:r w:rsidR="0031745D">
        <w:rPr>
          <w:rFonts w:ascii="Arial" w:hAnsi="Arial" w:cs="Arial"/>
          <w:sz w:val="24"/>
          <w:szCs w:val="24"/>
        </w:rPr>
        <w:t>ЕГРН</w:t>
      </w:r>
      <w:r w:rsidRPr="00447F54">
        <w:rPr>
          <w:rFonts w:ascii="Arial" w:hAnsi="Arial" w:cs="Arial"/>
          <w:sz w:val="24"/>
          <w:szCs w:val="24"/>
        </w:rPr>
        <w:t>;9 -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.1.13 собственником объекта незавершенного строительства: - документы, удостоверяющие (устанавливающие) права заявителя на здание, сооружение, если право на такое здание, сооружение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xml:space="preserve">;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.1.14 юридическим лицом, использующим земельный участок на праве постоянного (бессрочного) пользования: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.1.15 крестьянским (фермерским) хозяйством или сельскохозяйственной организацией,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 нет;</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 xml:space="preserve">.1.16 лицом, с которым заключен договор о развитии застроенной территории: - договор о развитии застроенной территории;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 xml:space="preserve">.1.17 юридическим лицом, с которым заключен договор об освоении территории в целях строительства жилья экономического класса: - договор об освоении территории в целях строительства жилья экономического класса;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.1.18 юридическим лицом, с которым заключен договор о комплексном освоении территории в целях строительства жилья экономического класса: - договор о комплексном освоении территории в целях строительства жилья экономического класса;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 xml:space="preserve">.1.19 гражданином, имеющим право на первоочередное или внеочередное приобретение земельных участков: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 xml:space="preserve">.1.20 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 решение о предварительном согласовании предоставления земельного участка, если такое решение принято иным уполномоченным органом;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.1.21 гражданином или юридическим лицом, у которого изъят для государственных или муниципальных нужд предоставленный на праве аренды земельный участок: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 xml:space="preserve"> 2.</w:t>
      </w:r>
      <w:r w:rsidR="001308CC" w:rsidRPr="001308CC">
        <w:rPr>
          <w:rFonts w:ascii="Arial" w:hAnsi="Arial" w:cs="Arial"/>
          <w:sz w:val="24"/>
          <w:szCs w:val="24"/>
        </w:rPr>
        <w:t>8</w:t>
      </w:r>
      <w:r w:rsidRPr="00447F54">
        <w:rPr>
          <w:rFonts w:ascii="Arial" w:hAnsi="Arial" w:cs="Arial"/>
          <w:sz w:val="24"/>
          <w:szCs w:val="24"/>
        </w:rPr>
        <w:t xml:space="preserve">.1.22 религиозной организацией: - нет;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.1.23 казачьим обществом: - свидетельство о внесении казачьего общества в государственный Реестр казачьих о</w:t>
      </w:r>
      <w:r w:rsidR="00C74301" w:rsidRPr="00447F54">
        <w:rPr>
          <w:rFonts w:ascii="Arial" w:hAnsi="Arial" w:cs="Arial"/>
          <w:sz w:val="24"/>
          <w:szCs w:val="24"/>
        </w:rPr>
        <w:t>бществ в Российской Федерации;</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.1.24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(в отношение земельного участка, ограниченного в обороте): - документ, подтверждающий право заявителя на предоставление земельного участка в собст</w:t>
      </w:r>
      <w:r w:rsidR="00C74301" w:rsidRPr="00447F54">
        <w:rPr>
          <w:rFonts w:ascii="Arial" w:hAnsi="Arial" w:cs="Arial"/>
          <w:sz w:val="24"/>
          <w:szCs w:val="24"/>
        </w:rPr>
        <w:t>венность без проведения торгов;</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.1.25 гражданином, испрашивающим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 нет;</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 xml:space="preserve">.1.26 </w:t>
      </w:r>
      <w:r w:rsidR="00C74301" w:rsidRPr="00447F54">
        <w:rPr>
          <w:rFonts w:ascii="Arial" w:hAnsi="Arial" w:cs="Arial"/>
          <w:sz w:val="24"/>
          <w:szCs w:val="24"/>
        </w:rPr>
        <w:t>недр пользователем</w:t>
      </w:r>
      <w:r w:rsidRPr="00447F54">
        <w:rPr>
          <w:rFonts w:ascii="Arial" w:hAnsi="Arial" w:cs="Arial"/>
          <w:sz w:val="24"/>
          <w:szCs w:val="24"/>
        </w:rPr>
        <w:t xml:space="preserve">: - выдержка из лицензии на пользование недрами, подтверждающая границы горного отвода (за исключением сведений, содержащих государственную тайну);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 xml:space="preserve">.1.27 лицом, с которым заключено концессионное соглашение: - концессионное соглашение;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 xml:space="preserve">.1.28 лицом, заключившим договор об освоении территории в целях строительства и эксплуатации наемного дома коммерческого использования: - договор об освоении территории в целях строительства и эксплуатации наемного дома коммерческого использования;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.1.29</w:t>
      </w:r>
      <w:proofErr w:type="gramStart"/>
      <w:r w:rsidRPr="00447F54">
        <w:rPr>
          <w:rFonts w:ascii="Arial" w:hAnsi="Arial" w:cs="Arial"/>
          <w:sz w:val="24"/>
          <w:szCs w:val="24"/>
        </w:rPr>
        <w:t>. юридическим</w:t>
      </w:r>
      <w:proofErr w:type="gramEnd"/>
      <w:r w:rsidRPr="00447F54">
        <w:rPr>
          <w:rFonts w:ascii="Arial" w:hAnsi="Arial" w:cs="Arial"/>
          <w:sz w:val="24"/>
          <w:szCs w:val="24"/>
        </w:rPr>
        <w:t xml:space="preserve"> лицом, заключившим договор об освоении территории в целях </w:t>
      </w:r>
      <w:r w:rsidR="00550261" w:rsidRPr="00447F54">
        <w:rPr>
          <w:rFonts w:ascii="Arial" w:hAnsi="Arial" w:cs="Arial"/>
          <w:sz w:val="24"/>
          <w:szCs w:val="24"/>
        </w:rPr>
        <w:t>строительства</w:t>
      </w:r>
      <w:r w:rsidRPr="00447F54">
        <w:rPr>
          <w:rFonts w:ascii="Arial" w:hAnsi="Arial" w:cs="Arial"/>
          <w:sz w:val="24"/>
          <w:szCs w:val="24"/>
        </w:rPr>
        <w:t xml:space="preserve"> и эксплуатации наемного дома социального использования: - договор об освоении территории в целях строительства и эксплуатации наемного дома социального использования;</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 xml:space="preserve">.1.30 лицом, с которым заключено </w:t>
      </w:r>
      <w:r w:rsidR="00C74301" w:rsidRPr="00447F54">
        <w:rPr>
          <w:rFonts w:ascii="Arial" w:hAnsi="Arial" w:cs="Arial"/>
          <w:sz w:val="24"/>
          <w:szCs w:val="24"/>
        </w:rPr>
        <w:t>охот хозяйственное</w:t>
      </w:r>
      <w:r w:rsidRPr="00447F54">
        <w:rPr>
          <w:rFonts w:ascii="Arial" w:hAnsi="Arial" w:cs="Arial"/>
          <w:sz w:val="24"/>
          <w:szCs w:val="24"/>
        </w:rPr>
        <w:t xml:space="preserve"> соглашение: - </w:t>
      </w:r>
      <w:r w:rsidR="00C74301" w:rsidRPr="00447F54">
        <w:rPr>
          <w:rFonts w:ascii="Arial" w:hAnsi="Arial" w:cs="Arial"/>
          <w:sz w:val="24"/>
          <w:szCs w:val="24"/>
        </w:rPr>
        <w:t>охот хозяйственное</w:t>
      </w:r>
      <w:r w:rsidRPr="00447F54">
        <w:rPr>
          <w:rFonts w:ascii="Arial" w:hAnsi="Arial" w:cs="Arial"/>
          <w:sz w:val="24"/>
          <w:szCs w:val="24"/>
        </w:rPr>
        <w:t xml:space="preserve"> соглашение;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.1.31 лицом, испрашивающим земельный участок для размещения водохранилища и (или) гидротехнического сооружения: - нет;</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.1.32 резидентом зоны территориального развития, включенным в реестр резидентов зоны территориального развития: - инвестиционная декларация, в составе которой представлен инвестиционный проект;</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.1.33 лицом, обладающим правом на добычу (вылов) водных биологических ресурсов: - нет;</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 xml:space="preserve">.1.34 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 нет;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 xml:space="preserve">.1.35 гражданином или юридическим лицо, являющимся арендатором земельного участка, предназначенного для ведения сельскохозяйственного производства -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w:t>
      </w:r>
    </w:p>
    <w:p w:rsidR="00C74301" w:rsidRPr="00447F54" w:rsidRDefault="000079D4" w:rsidP="00447F54">
      <w:pPr>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.1.36 арендатором земельного участка (за исключением арендаторов земельных участков, указанных в пункте 2.9.4.37 настоящего Административного регламента),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w:t>
      </w:r>
    </w:p>
    <w:p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.2 документ, подтверждающий полномочи</w:t>
      </w:r>
      <w:r w:rsidR="00C74301" w:rsidRPr="00447F54">
        <w:rPr>
          <w:rFonts w:ascii="Arial" w:hAnsi="Arial" w:cs="Arial"/>
          <w:sz w:val="24"/>
          <w:szCs w:val="24"/>
        </w:rPr>
        <w:t>я представителя заявителя;</w:t>
      </w:r>
    </w:p>
    <w:p w:rsidR="00C74301" w:rsidRPr="00447F54" w:rsidRDefault="000079D4" w:rsidP="00447F54">
      <w:pPr>
        <w:jc w:val="both"/>
        <w:rPr>
          <w:rFonts w:ascii="Arial" w:hAnsi="Arial" w:cs="Arial"/>
          <w:sz w:val="24"/>
          <w:szCs w:val="24"/>
        </w:rPr>
      </w:pPr>
      <w:r w:rsidRPr="00447F54">
        <w:rPr>
          <w:rFonts w:ascii="Arial" w:hAnsi="Arial" w:cs="Arial"/>
          <w:sz w:val="24"/>
          <w:szCs w:val="24"/>
        </w:rPr>
        <w:lastRenderedPageBreak/>
        <w:t xml:space="preserve"> 2.</w:t>
      </w:r>
      <w:r w:rsidR="001308CC" w:rsidRPr="001308CC">
        <w:rPr>
          <w:rFonts w:ascii="Arial" w:hAnsi="Arial" w:cs="Arial"/>
          <w:sz w:val="24"/>
          <w:szCs w:val="24"/>
        </w:rPr>
        <w:t>8</w:t>
      </w:r>
      <w:r w:rsidRPr="00447F54">
        <w:rPr>
          <w:rFonts w:ascii="Arial" w:hAnsi="Arial" w:cs="Arial"/>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74301" w:rsidRPr="00447F54" w:rsidRDefault="000079D4" w:rsidP="00447F54">
      <w:pPr>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МО «</w:t>
      </w:r>
      <w:r w:rsidR="00B868AF" w:rsidRPr="00447F54">
        <w:rPr>
          <w:rFonts w:ascii="Arial" w:hAnsi="Arial" w:cs="Arial"/>
          <w:sz w:val="24"/>
          <w:szCs w:val="24"/>
        </w:rPr>
        <w:t>Маниловск</w:t>
      </w:r>
      <w:r w:rsidRPr="00447F54">
        <w:rPr>
          <w:rFonts w:ascii="Arial" w:hAnsi="Arial" w:cs="Arial"/>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053243" w:rsidRPr="00447F54" w:rsidRDefault="000079D4" w:rsidP="00447F54">
      <w:pPr>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 xml:space="preserve"> Предоставляются государственными, муниципальными органами и организациями (предприятиями) по запросу администрации МО «</w:t>
      </w:r>
      <w:r w:rsidR="00B868AF" w:rsidRPr="00447F54">
        <w:rPr>
          <w:rFonts w:ascii="Arial" w:hAnsi="Arial" w:cs="Arial"/>
          <w:sz w:val="24"/>
          <w:szCs w:val="24"/>
        </w:rPr>
        <w:t>Маниловск</w:t>
      </w:r>
      <w:r w:rsidRPr="00447F54">
        <w:rPr>
          <w:rFonts w:ascii="Arial" w:hAnsi="Arial" w:cs="Arial"/>
          <w:sz w:val="24"/>
          <w:szCs w:val="24"/>
        </w:rPr>
        <w:t>»:</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9</w:t>
      </w:r>
      <w:r w:rsidRPr="00447F54">
        <w:rPr>
          <w:rFonts w:ascii="Arial" w:hAnsi="Arial" w:cs="Arial"/>
          <w:sz w:val="24"/>
          <w:szCs w:val="24"/>
        </w:rPr>
        <w:t xml:space="preserve">.1 кадастровый паспорт испрашиваемого земельного участка, либо кадастровая выписка об испрашиваемом земельном участке.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.2 Выписка из Единого государственного реестра прав на недвижимое имущество и сделок с ним (</w:t>
      </w:r>
      <w:r w:rsidR="0031745D">
        <w:rPr>
          <w:rFonts w:ascii="Arial" w:hAnsi="Arial" w:cs="Arial"/>
          <w:sz w:val="24"/>
          <w:szCs w:val="24"/>
        </w:rPr>
        <w:t>ЕГРН</w:t>
      </w:r>
      <w:r w:rsidRPr="00447F54">
        <w:rPr>
          <w:rFonts w:ascii="Arial" w:hAnsi="Arial" w:cs="Arial"/>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31745D">
        <w:rPr>
          <w:rFonts w:ascii="Arial" w:hAnsi="Arial" w:cs="Arial"/>
          <w:sz w:val="24"/>
          <w:szCs w:val="24"/>
        </w:rPr>
        <w:t>ЕГРН</w:t>
      </w:r>
      <w:r w:rsidRPr="00447F54">
        <w:rPr>
          <w:rFonts w:ascii="Arial" w:hAnsi="Arial" w:cs="Arial"/>
          <w:sz w:val="24"/>
          <w:szCs w:val="24"/>
        </w:rPr>
        <w:t xml:space="preserve"> запрашиваемых сведений о зарегистрированных правах на указанный земельный участок;</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9</w:t>
      </w:r>
      <w:r w:rsidRPr="00447F54">
        <w:rPr>
          <w:rFonts w:ascii="Arial" w:hAnsi="Arial" w:cs="Arial"/>
          <w:sz w:val="24"/>
          <w:szCs w:val="24"/>
        </w:rPr>
        <w:t>.3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9</w:t>
      </w:r>
      <w:r w:rsidRPr="00447F54">
        <w:rPr>
          <w:rFonts w:ascii="Arial" w:hAnsi="Arial" w:cs="Arial"/>
          <w:sz w:val="24"/>
          <w:szCs w:val="24"/>
        </w:rPr>
        <w:t xml:space="preserve">.4 Указ или распоряжение Президента Российской Федерации (в случае, предусмотренном пунктом 2.9.1.1 настоящего Административного регламента);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 xml:space="preserve">.5 Распоряжение Правительства Российской Федерации (в случае, предусмотренном пунктом 2.9.1.2 настоящего Административного регламента);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 xml:space="preserve">.6 Распоряжение высшего должностного лица Иркутской области (в случае, предусмотренном пунктом 2.9.1.3 настоящего Административного регламента);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.7 Утвержденный проект планировки и утвержденный проект межевания территории (в случаях, предусмотренных пунктами 2.9.1.7, 2.9.1.8, 2.9.1.9, 2.9.1.16, 2.9.1.17, 2.9.1.18, 2.9.1.28, 2.9.1.29 настоящего Административного регламента);</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6239AA">
        <w:rPr>
          <w:rFonts w:ascii="Arial" w:hAnsi="Arial" w:cs="Arial"/>
          <w:sz w:val="24"/>
          <w:szCs w:val="24"/>
        </w:rPr>
        <w:t>9</w:t>
      </w:r>
      <w:r w:rsidRPr="00447F54">
        <w:rPr>
          <w:rFonts w:ascii="Arial" w:hAnsi="Arial" w:cs="Arial"/>
          <w:sz w:val="24"/>
          <w:szCs w:val="24"/>
        </w:rPr>
        <w:t xml:space="preserve">.8. Утвержденный проект межевания территории (в случаях, предусмотренных пунктами 2.9.1.10, 2.9.1.11 настоящего Административного регламента);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.9 Проект организации и застройки территории некоммерческого объединения (в случае отсутствия утвержденного проекта межевания территории) (в случаях, предусмотренных пунктами 2.9.1.10, 2.9.1.11 настоящего Административного регламента);</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9</w:t>
      </w:r>
      <w:r w:rsidRPr="00447F54">
        <w:rPr>
          <w:rFonts w:ascii="Arial" w:hAnsi="Arial" w:cs="Arial"/>
          <w:sz w:val="24"/>
          <w:szCs w:val="24"/>
        </w:rPr>
        <w:t xml:space="preserve">.10 Выписка из Единого государственного реестра индивидуальных предпринимателей (ЕГРИП) об индивидуальном предпринимателе, являющемся заявителем (в случаях, предусмотренных пунктами 2.9.1.15, 2.9.1.30, 2.9.1.31, 2.9.1.37, настоящего Административного регламента);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.11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пунктом 2.9.1.35 настоящего Административного регламента);</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9</w:t>
      </w:r>
      <w:r w:rsidRPr="00447F54">
        <w:rPr>
          <w:rFonts w:ascii="Arial" w:hAnsi="Arial" w:cs="Arial"/>
          <w:sz w:val="24"/>
          <w:szCs w:val="24"/>
        </w:rPr>
        <w:t xml:space="preserve">.12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447F54">
        <w:rPr>
          <w:rFonts w:ascii="Arial" w:hAnsi="Arial" w:cs="Arial"/>
          <w:sz w:val="24"/>
          <w:szCs w:val="24"/>
        </w:rPr>
        <w:lastRenderedPageBreak/>
        <w:t xml:space="preserve">пунктов захоронения12 радиоактивных отходов и о месте их размещения (в случаях, предусмотренных пунктом 2.9.1.36 настоящего Административного регламента); </w:t>
      </w:r>
    </w:p>
    <w:p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0</w:t>
      </w:r>
      <w:r w:rsidRPr="00447F54">
        <w:rPr>
          <w:rFonts w:ascii="Arial" w:hAnsi="Arial" w:cs="Arial"/>
          <w:sz w:val="24"/>
          <w:szCs w:val="24"/>
        </w:rPr>
        <w:t xml:space="preserve">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 </w:t>
      </w:r>
    </w:p>
    <w:p w:rsidR="00053243"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1</w:t>
      </w:r>
      <w:r w:rsidRPr="00447F54">
        <w:rPr>
          <w:rFonts w:ascii="Arial" w:hAnsi="Arial" w:cs="Arial"/>
          <w:sz w:val="24"/>
          <w:szCs w:val="24"/>
        </w:rPr>
        <w:t xml:space="preserve"> В течение десяти дней со дня поступления заявления о предоставлении земельного участка администрация МО «</w:t>
      </w:r>
      <w:r w:rsidR="00B868AF" w:rsidRPr="00447F54">
        <w:rPr>
          <w:rFonts w:ascii="Arial" w:hAnsi="Arial" w:cs="Arial"/>
          <w:sz w:val="24"/>
          <w:szCs w:val="24"/>
        </w:rPr>
        <w:t>Маниловск</w:t>
      </w:r>
      <w:r w:rsidRPr="00447F54">
        <w:rPr>
          <w:rFonts w:ascii="Arial" w:hAnsi="Arial" w:cs="Arial"/>
          <w:sz w:val="24"/>
          <w:szCs w:val="24"/>
        </w:rPr>
        <w:t xml:space="preserve">» возвращает заявление заявителю, если: </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а) заявление не соответствует требованиям Приложения № 1 к настоящему Административномурегламенту; </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б) подано в иной уполномоченный орган;</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в) к заявлению не приложены документы, предусмотренные Приложением № 1 к настоящему Административномурегламенту;</w:t>
      </w:r>
    </w:p>
    <w:p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При этом заявителю должны быть указаны причины возврата заявления предоставлении земельного участка. </w:t>
      </w:r>
    </w:p>
    <w:p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 Администрация МО «</w:t>
      </w:r>
      <w:r w:rsidR="00B868AF" w:rsidRPr="00447F54">
        <w:rPr>
          <w:rFonts w:ascii="Arial" w:hAnsi="Arial" w:cs="Arial"/>
          <w:sz w:val="24"/>
          <w:szCs w:val="24"/>
        </w:rPr>
        <w:t>Маниловск</w:t>
      </w:r>
      <w:r w:rsidRPr="00447F54">
        <w:rPr>
          <w:rFonts w:ascii="Arial" w:hAnsi="Arial" w:cs="Arial"/>
          <w:sz w:val="24"/>
          <w:szCs w:val="24"/>
        </w:rPr>
        <w:t xml:space="preserve">» отказывает в предоставлении муниципальной услуги по следующим основаниям: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447F54">
        <w:rPr>
          <w:rFonts w:ascii="Arial" w:hAnsi="Arial" w:cs="Arial"/>
          <w:sz w:val="24"/>
          <w:szCs w:val="24"/>
        </w:rPr>
        <w:lastRenderedPageBreak/>
        <w:t xml:space="preserve">предоставление не допускается на праве, указанном в заявлении о предоставлении земельного участка;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на13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447F54">
        <w:rPr>
          <w:rFonts w:ascii="Arial" w:hAnsi="Arial" w:cs="Arial"/>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(или)14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 </w:t>
      </w:r>
    </w:p>
    <w:p w:rsidR="00C74301" w:rsidRPr="00447F54" w:rsidRDefault="00C74301"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.18</w:t>
      </w:r>
      <w:r w:rsidR="000079D4" w:rsidRPr="00447F54">
        <w:rPr>
          <w:rFonts w:ascii="Arial" w:hAnsi="Arial" w:cs="Arial"/>
          <w:sz w:val="24"/>
          <w:szCs w:val="24"/>
        </w:rPr>
        <w:t>) предоставление земельного участка на заявленном виде прав не допускается;</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.19) в отношении земельного участка, указанного в заявлении о его предоставлении, не установлен вид разрешенного использования;</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 xml:space="preserve">.20) указанный в заявлении о предоставлении земельного участка земельный участок не отнесен к определенной категории земель;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2.13.23)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74301" w:rsidRPr="00D80915" w:rsidRDefault="000079D4" w:rsidP="00D80915">
      <w:pPr>
        <w:rPr>
          <w:rFonts w:ascii="Arial" w:hAnsi="Arial" w:cs="Arial"/>
          <w:sz w:val="24"/>
          <w:szCs w:val="24"/>
        </w:rPr>
      </w:pPr>
      <w:r w:rsidRPr="00D80915">
        <w:rPr>
          <w:rFonts w:ascii="Arial" w:hAnsi="Arial" w:cs="Arial"/>
          <w:sz w:val="24"/>
          <w:szCs w:val="24"/>
        </w:rPr>
        <w:t>2.1</w:t>
      </w:r>
      <w:r w:rsidR="001308CC" w:rsidRPr="001308CC">
        <w:rPr>
          <w:rFonts w:ascii="Arial" w:hAnsi="Arial" w:cs="Arial"/>
          <w:sz w:val="24"/>
          <w:szCs w:val="24"/>
        </w:rPr>
        <w:t>3</w:t>
      </w:r>
      <w:r w:rsidRPr="00D80915">
        <w:rPr>
          <w:rFonts w:ascii="Arial" w:hAnsi="Arial" w:cs="Arial"/>
          <w:sz w:val="24"/>
          <w:szCs w:val="24"/>
        </w:rPr>
        <w:t xml:space="preserve"> Предоставление муниципальной услуги осуществляется без взимания</w:t>
      </w:r>
      <w:r w:rsidR="00433A92" w:rsidRPr="00D80915">
        <w:rPr>
          <w:rFonts w:ascii="Arial" w:hAnsi="Arial" w:cs="Arial"/>
          <w:sz w:val="24"/>
          <w:szCs w:val="24"/>
        </w:rPr>
        <w:t xml:space="preserve"> </w:t>
      </w:r>
      <w:r w:rsidRPr="00D80915">
        <w:rPr>
          <w:rFonts w:ascii="Arial" w:hAnsi="Arial" w:cs="Arial"/>
          <w:sz w:val="24"/>
          <w:szCs w:val="24"/>
        </w:rPr>
        <w:t>платы.</w:t>
      </w:r>
    </w:p>
    <w:p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4</w:t>
      </w:r>
      <w:r w:rsidRPr="00447F54">
        <w:rPr>
          <w:rFonts w:ascii="Arial" w:hAnsi="Arial" w:cs="Arial"/>
          <w:sz w:val="24"/>
          <w:szCs w:val="24"/>
        </w:rPr>
        <w:t xml:space="preserve">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5</w:t>
      </w:r>
      <w:r w:rsidRPr="00447F54">
        <w:rPr>
          <w:rFonts w:ascii="Arial" w:hAnsi="Arial" w:cs="Arial"/>
          <w:sz w:val="24"/>
          <w:szCs w:val="24"/>
        </w:rPr>
        <w:t xml:space="preserve"> Срок регистрации заявления о предоставлении муниципальной услуги – 1 рабочий день. </w:t>
      </w:r>
    </w:p>
    <w:p w:rsidR="00053243" w:rsidRPr="00447F54" w:rsidRDefault="000079D4" w:rsidP="00447F54">
      <w:pPr>
        <w:jc w:val="both"/>
        <w:rPr>
          <w:rFonts w:ascii="Arial" w:hAnsi="Arial" w:cs="Arial"/>
          <w:sz w:val="24"/>
          <w:szCs w:val="24"/>
        </w:rPr>
      </w:pPr>
      <w:r w:rsidRPr="00447F54">
        <w:rPr>
          <w:rFonts w:ascii="Arial" w:hAnsi="Arial" w:cs="Arial"/>
          <w:sz w:val="24"/>
          <w:szCs w:val="24"/>
        </w:rPr>
        <w:lastRenderedPageBreak/>
        <w:t>2.1</w:t>
      </w:r>
      <w:r w:rsidR="001308CC" w:rsidRPr="001308CC">
        <w:rPr>
          <w:rFonts w:ascii="Arial" w:hAnsi="Arial" w:cs="Arial"/>
          <w:sz w:val="24"/>
          <w:szCs w:val="24"/>
        </w:rPr>
        <w:t>6</w:t>
      </w:r>
      <w:r w:rsidRPr="00447F54">
        <w:rPr>
          <w:rFonts w:ascii="Arial" w:hAnsi="Arial" w:cs="Arial"/>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МО «</w:t>
      </w:r>
      <w:r w:rsidR="00B868AF" w:rsidRPr="00447F54">
        <w:rPr>
          <w:rFonts w:ascii="Arial" w:hAnsi="Arial" w:cs="Arial"/>
          <w:sz w:val="24"/>
          <w:szCs w:val="24"/>
        </w:rPr>
        <w:t>Маниловск</w:t>
      </w:r>
      <w:r w:rsidRPr="00447F54">
        <w:rPr>
          <w:rFonts w:ascii="Arial" w:hAnsi="Arial" w:cs="Arial"/>
          <w:sz w:val="24"/>
          <w:szCs w:val="24"/>
        </w:rPr>
        <w:t>».</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В местах предоставления муниципальной услуги предусматривается возможность доступа к местам общественного пользования (туалетам).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Места ожидания должны иметь условия, удобные для граждан. Места ожидания оборудуются стульями. Прием заявителей осуществляется в служебных кабинетах администрации МО «</w:t>
      </w:r>
      <w:r w:rsidR="00B868AF" w:rsidRPr="00447F54">
        <w:rPr>
          <w:rFonts w:ascii="Arial" w:hAnsi="Arial" w:cs="Arial"/>
          <w:sz w:val="24"/>
          <w:szCs w:val="24"/>
        </w:rPr>
        <w:t>Маниловск</w:t>
      </w:r>
      <w:r w:rsidR="00053243" w:rsidRPr="00447F54">
        <w:rPr>
          <w:rFonts w:ascii="Arial" w:hAnsi="Arial" w:cs="Arial"/>
          <w:sz w:val="24"/>
          <w:szCs w:val="24"/>
        </w:rPr>
        <w:t>».</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Места приема оборудуются стульями и должны соответствовать установленным санитарным, противопожарным и иным нормам и правилам.</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Места приема должны обеспечивать: - возможность и удобство оформления гражданином письменного обращения; - телефонную связь; - возможность копирования документов; - доступ к основным нормативным правовым актам в соответствии с компетенцией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 доступ к нормативным правовым актам, регулирующим исполнение Административного регламента; - наличие письменных принадлежностей и бумаги формата А4. </w:t>
      </w:r>
    </w:p>
    <w:p w:rsidR="00053243" w:rsidRPr="00447F54" w:rsidRDefault="00053243" w:rsidP="00447F54">
      <w:pPr>
        <w:spacing w:after="0"/>
        <w:jc w:val="both"/>
        <w:rPr>
          <w:rFonts w:ascii="Arial" w:hAnsi="Arial" w:cs="Arial"/>
          <w:sz w:val="24"/>
          <w:szCs w:val="24"/>
        </w:rPr>
      </w:pPr>
    </w:p>
    <w:p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7</w:t>
      </w:r>
      <w:r w:rsidRPr="00447F54">
        <w:rPr>
          <w:rFonts w:ascii="Arial" w:hAnsi="Arial" w:cs="Arial"/>
          <w:sz w:val="24"/>
          <w:szCs w:val="24"/>
        </w:rPr>
        <w:t xml:space="preserve">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8</w:t>
      </w:r>
      <w:r w:rsidRPr="00447F54">
        <w:rPr>
          <w:rFonts w:ascii="Arial" w:hAnsi="Arial" w:cs="Arial"/>
          <w:sz w:val="24"/>
          <w:szCs w:val="24"/>
        </w:rPr>
        <w:t xml:space="preserve"> Особенностей предоставления муниципальной услуги в электронной форме не установлено. </w:t>
      </w: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1308CC" w:rsidRDefault="001308CC" w:rsidP="00D80915">
      <w:pPr>
        <w:jc w:val="center"/>
        <w:rPr>
          <w:rFonts w:ascii="Arial" w:hAnsi="Arial" w:cs="Arial"/>
          <w:b/>
          <w:sz w:val="24"/>
          <w:szCs w:val="24"/>
        </w:rPr>
      </w:pPr>
    </w:p>
    <w:p w:rsidR="001308CC" w:rsidRDefault="001308CC" w:rsidP="00D80915">
      <w:pPr>
        <w:jc w:val="center"/>
        <w:rPr>
          <w:rFonts w:ascii="Arial" w:hAnsi="Arial" w:cs="Arial"/>
          <w:b/>
          <w:sz w:val="24"/>
          <w:szCs w:val="24"/>
        </w:rPr>
      </w:pPr>
    </w:p>
    <w:p w:rsidR="001308CC" w:rsidRDefault="001308CC" w:rsidP="00D80915">
      <w:pPr>
        <w:jc w:val="center"/>
        <w:rPr>
          <w:rFonts w:ascii="Arial" w:hAnsi="Arial" w:cs="Arial"/>
          <w:b/>
          <w:sz w:val="24"/>
          <w:szCs w:val="24"/>
        </w:rPr>
      </w:pPr>
    </w:p>
    <w:p w:rsidR="001308CC" w:rsidRDefault="001308CC"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C74301" w:rsidRPr="00447F54" w:rsidRDefault="000079D4" w:rsidP="00D80915">
      <w:pPr>
        <w:jc w:val="center"/>
        <w:rPr>
          <w:rFonts w:ascii="Arial" w:hAnsi="Arial" w:cs="Arial"/>
          <w:b/>
          <w:sz w:val="24"/>
          <w:szCs w:val="24"/>
        </w:rPr>
      </w:pPr>
      <w:r w:rsidRPr="00447F54">
        <w:rPr>
          <w:rFonts w:ascii="Arial" w:hAnsi="Arial" w:cs="Arial"/>
          <w:b/>
          <w:sz w:val="24"/>
          <w:szCs w:val="24"/>
        </w:rPr>
        <w:lastRenderedPageBreak/>
        <w:t>3.Административные</w:t>
      </w:r>
      <w:r w:rsidR="00433A92" w:rsidRPr="00447F54">
        <w:rPr>
          <w:rFonts w:ascii="Arial" w:hAnsi="Arial" w:cs="Arial"/>
          <w:b/>
          <w:sz w:val="24"/>
          <w:szCs w:val="24"/>
        </w:rPr>
        <w:t xml:space="preserve"> </w:t>
      </w:r>
      <w:r w:rsidRPr="00447F54">
        <w:rPr>
          <w:rFonts w:ascii="Arial" w:hAnsi="Arial" w:cs="Arial"/>
          <w:b/>
          <w:sz w:val="24"/>
          <w:szCs w:val="24"/>
        </w:rPr>
        <w:t>процедуры</w:t>
      </w:r>
    </w:p>
    <w:p w:rsidR="00C74301" w:rsidRPr="00447F54" w:rsidRDefault="000079D4" w:rsidP="00447F54">
      <w:pPr>
        <w:jc w:val="both"/>
        <w:rPr>
          <w:rFonts w:ascii="Arial" w:hAnsi="Arial" w:cs="Arial"/>
          <w:sz w:val="24"/>
          <w:szCs w:val="24"/>
        </w:rPr>
      </w:pPr>
      <w:r w:rsidRPr="00447F54">
        <w:rPr>
          <w:rFonts w:ascii="Arial" w:hAnsi="Arial" w:cs="Arial"/>
          <w:sz w:val="24"/>
          <w:szCs w:val="24"/>
        </w:rPr>
        <w:t>3.1 Предоставление муниципальной услуги включает в себя следующие административные процедуры: - прием и регистрация заявления и приложенных к нему документов; - проверка и рассмотрение заявления и приложенных к нему документов; -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 - направление заявителю постановления администрации МО «</w:t>
      </w:r>
      <w:r w:rsidR="00B868AF" w:rsidRPr="00447F54">
        <w:rPr>
          <w:rFonts w:ascii="Arial" w:hAnsi="Arial" w:cs="Arial"/>
          <w:sz w:val="24"/>
          <w:szCs w:val="24"/>
        </w:rPr>
        <w:t>Маниловск</w:t>
      </w:r>
      <w:r w:rsidRPr="00447F54">
        <w:rPr>
          <w:rFonts w:ascii="Arial" w:hAnsi="Arial" w:cs="Arial"/>
          <w:sz w:val="24"/>
          <w:szCs w:val="24"/>
        </w:rPr>
        <w:t>»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 3.2 Прием и регистрация заявления и приложенных к нему документов. 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 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 Заявление представляется заявителем в администрацию в одном экземпляре лично, через представителя. 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Все прилагаемые к заявлению документы представляются в подлинниках с копиями, копии документов заверяются заявителем. Работник администрации: </w:t>
      </w:r>
    </w:p>
    <w:p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1) устанавливает личность представителя заявителя, в том числе проверяет документы, удостоверяющие его личность и полномочия; </w:t>
      </w:r>
    </w:p>
    <w:p w:rsidR="00053243" w:rsidRPr="00447F54" w:rsidRDefault="000079D4" w:rsidP="00447F54">
      <w:pPr>
        <w:jc w:val="both"/>
        <w:rPr>
          <w:rFonts w:ascii="Arial" w:hAnsi="Arial" w:cs="Arial"/>
          <w:sz w:val="24"/>
          <w:szCs w:val="24"/>
        </w:rPr>
      </w:pPr>
      <w:r w:rsidRPr="00447F54">
        <w:rPr>
          <w:rFonts w:ascii="Arial" w:hAnsi="Arial" w:cs="Arial"/>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r w:rsidR="00053243" w:rsidRPr="00447F54">
        <w:rPr>
          <w:rFonts w:ascii="Arial" w:hAnsi="Arial" w:cs="Arial"/>
          <w:sz w:val="24"/>
          <w:szCs w:val="24"/>
        </w:rPr>
        <w:t>.</w:t>
      </w:r>
    </w:p>
    <w:p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 Работник администрации регистрирует заявление в журнале регистрации входящих документов. Оригиналы документов возвращаются заявителю.</w:t>
      </w:r>
    </w:p>
    <w:p w:rsidR="00053243" w:rsidRPr="00447F54" w:rsidRDefault="000079D4" w:rsidP="00447F54">
      <w:pPr>
        <w:jc w:val="both"/>
        <w:rPr>
          <w:rFonts w:ascii="Arial" w:hAnsi="Arial" w:cs="Arial"/>
          <w:sz w:val="24"/>
          <w:szCs w:val="24"/>
        </w:rPr>
      </w:pPr>
      <w:r w:rsidRPr="00447F54">
        <w:rPr>
          <w:rFonts w:ascii="Arial" w:hAnsi="Arial" w:cs="Arial"/>
          <w:sz w:val="24"/>
          <w:szCs w:val="24"/>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w:t>
      </w:r>
      <w:r w:rsidR="00B868AF" w:rsidRPr="00447F54">
        <w:rPr>
          <w:rFonts w:ascii="Arial" w:hAnsi="Arial" w:cs="Arial"/>
          <w:sz w:val="24"/>
          <w:szCs w:val="24"/>
        </w:rPr>
        <w:t>Маниловск</w:t>
      </w:r>
      <w:r w:rsidR="00053243" w:rsidRPr="00447F54">
        <w:rPr>
          <w:rFonts w:ascii="Arial" w:hAnsi="Arial" w:cs="Arial"/>
          <w:sz w:val="24"/>
          <w:szCs w:val="24"/>
        </w:rPr>
        <w:t>».</w:t>
      </w:r>
    </w:p>
    <w:p w:rsidR="00C74301" w:rsidRPr="00447F54" w:rsidRDefault="000079D4" w:rsidP="00447F54">
      <w:pPr>
        <w:jc w:val="both"/>
        <w:rPr>
          <w:rFonts w:ascii="Arial" w:hAnsi="Arial" w:cs="Arial"/>
          <w:sz w:val="24"/>
          <w:szCs w:val="24"/>
        </w:rPr>
      </w:pPr>
      <w:r w:rsidRPr="00447F54">
        <w:rPr>
          <w:rFonts w:ascii="Arial" w:hAnsi="Arial" w:cs="Arial"/>
          <w:sz w:val="24"/>
          <w:szCs w:val="24"/>
        </w:rPr>
        <w:t>Максимальный срок исполнения данной административной процедуры составляет 1 день.</w:t>
      </w:r>
    </w:p>
    <w:p w:rsidR="00053243" w:rsidRPr="00447F54" w:rsidRDefault="000079D4" w:rsidP="00447F54">
      <w:pPr>
        <w:jc w:val="both"/>
        <w:rPr>
          <w:rFonts w:ascii="Arial" w:hAnsi="Arial" w:cs="Arial"/>
          <w:sz w:val="24"/>
          <w:szCs w:val="24"/>
        </w:rPr>
      </w:pPr>
      <w:r w:rsidRPr="00D80915">
        <w:rPr>
          <w:rFonts w:ascii="Arial" w:hAnsi="Arial" w:cs="Arial"/>
          <w:sz w:val="24"/>
          <w:szCs w:val="24"/>
        </w:rPr>
        <w:t>3.3 Проверка и рассмотрение заявления и приложенных к нему документов.</w:t>
      </w:r>
      <w:r w:rsidRPr="00447F54">
        <w:rPr>
          <w:rFonts w:ascii="Arial" w:hAnsi="Arial" w:cs="Arial"/>
          <w:sz w:val="24"/>
          <w:szCs w:val="24"/>
        </w:rPr>
        <w:t xml:space="preserve"> Основанием для начала административной процедуры является передача работником администрации заявления и приложенных к нему документов Главе МО «</w:t>
      </w:r>
      <w:r w:rsidR="00B868AF" w:rsidRPr="00447F54">
        <w:rPr>
          <w:rFonts w:ascii="Arial" w:hAnsi="Arial" w:cs="Arial"/>
          <w:sz w:val="24"/>
          <w:szCs w:val="24"/>
        </w:rPr>
        <w:t>Маниловск</w:t>
      </w:r>
      <w:r w:rsidRPr="00447F54">
        <w:rPr>
          <w:rFonts w:ascii="Arial" w:hAnsi="Arial" w:cs="Arial"/>
          <w:sz w:val="24"/>
          <w:szCs w:val="24"/>
        </w:rPr>
        <w:t xml:space="preserve">». </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Ответственными за выполнение административной процедуры является специалист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При наличии оснований, предусмотренных пунктом 2.12 Административного регламента, глава МО «</w:t>
      </w:r>
      <w:r w:rsidR="00B868AF" w:rsidRPr="00447F54">
        <w:rPr>
          <w:rFonts w:ascii="Arial" w:hAnsi="Arial" w:cs="Arial"/>
          <w:sz w:val="24"/>
          <w:szCs w:val="24"/>
        </w:rPr>
        <w:t>Маниловск</w:t>
      </w:r>
      <w:r w:rsidRPr="00447F54">
        <w:rPr>
          <w:rFonts w:ascii="Arial" w:hAnsi="Arial" w:cs="Arial"/>
          <w:sz w:val="24"/>
          <w:szCs w:val="24"/>
        </w:rPr>
        <w:t>»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Ведущий специалист Администрации МО «</w:t>
      </w:r>
      <w:r w:rsidR="00B868AF" w:rsidRPr="00447F54">
        <w:rPr>
          <w:rFonts w:ascii="Arial" w:hAnsi="Arial" w:cs="Arial"/>
          <w:sz w:val="24"/>
          <w:szCs w:val="24"/>
        </w:rPr>
        <w:t>Маниловск</w:t>
      </w:r>
      <w:r w:rsidRPr="00447F54">
        <w:rPr>
          <w:rFonts w:ascii="Arial" w:hAnsi="Arial" w:cs="Arial"/>
          <w:sz w:val="24"/>
          <w:szCs w:val="24"/>
        </w:rPr>
        <w:t>» изучает представленные документы и принимает одно из следующих решений:</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а) о предоставлении земельного участка в аренду без проведения торгов и подготовке проекта договора аренды земельного участка; </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б) об отказе в предоставлении земельного участка.</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Глава МО «</w:t>
      </w:r>
      <w:r w:rsidR="00B868AF" w:rsidRPr="00447F54">
        <w:rPr>
          <w:rFonts w:ascii="Arial" w:hAnsi="Arial" w:cs="Arial"/>
          <w:sz w:val="24"/>
          <w:szCs w:val="24"/>
        </w:rPr>
        <w:t>Маниловск</w:t>
      </w:r>
      <w:r w:rsidRPr="00447F54">
        <w:rPr>
          <w:rFonts w:ascii="Arial" w:hAnsi="Arial" w:cs="Arial"/>
          <w:sz w:val="24"/>
          <w:szCs w:val="24"/>
        </w:rPr>
        <w:t>» рассматривает принятое решение, заявление и приложенные к нему документы и ведущему специалисту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подготовить проект постановления администрации поселения о предоставлении земельного участка в аренду без проведения торгов или проект решения об отказе в предоставлении земельного участка. Максимальный срок данной административной процедуры составляет 21 день. </w:t>
      </w:r>
    </w:p>
    <w:p w:rsidR="00053243" w:rsidRPr="00447F54" w:rsidRDefault="00053243" w:rsidP="00447F54">
      <w:pPr>
        <w:spacing w:after="0"/>
        <w:jc w:val="both"/>
        <w:rPr>
          <w:rFonts w:ascii="Arial" w:hAnsi="Arial" w:cs="Arial"/>
          <w:sz w:val="24"/>
          <w:szCs w:val="24"/>
        </w:rPr>
      </w:pPr>
    </w:p>
    <w:p w:rsidR="00C74301" w:rsidRPr="00447F54" w:rsidRDefault="000079D4" w:rsidP="00447F54">
      <w:pPr>
        <w:jc w:val="both"/>
        <w:rPr>
          <w:rFonts w:ascii="Arial" w:hAnsi="Arial" w:cs="Arial"/>
          <w:sz w:val="24"/>
          <w:szCs w:val="24"/>
        </w:rPr>
      </w:pPr>
      <w:r w:rsidRPr="00447F54">
        <w:rPr>
          <w:rFonts w:ascii="Arial" w:hAnsi="Arial" w:cs="Arial"/>
          <w:sz w:val="24"/>
          <w:szCs w:val="24"/>
        </w:rPr>
        <w:t>3.4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 Основанием для начала административной процедуры является подготовка и передача ведущим специалистом администрации Главе поселения проекта постановления администрации поселения о предоставлении земельного участка в аренду без проведения торгов или проекта решения об отказе в предоставлении земельного участка. Ответственными за выполнение административной процедуры являются Глава МО «</w:t>
      </w:r>
      <w:r w:rsidR="00B868AF" w:rsidRPr="00447F54">
        <w:rPr>
          <w:rFonts w:ascii="Arial" w:hAnsi="Arial" w:cs="Arial"/>
          <w:sz w:val="24"/>
          <w:szCs w:val="24"/>
        </w:rPr>
        <w:t>Маниловск</w:t>
      </w:r>
      <w:r w:rsidRPr="00447F54">
        <w:rPr>
          <w:rFonts w:ascii="Arial" w:hAnsi="Arial" w:cs="Arial"/>
          <w:sz w:val="24"/>
          <w:szCs w:val="24"/>
        </w:rPr>
        <w:t>» (далее – Глава поселения) и ведущий специалист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w:t>
      </w:r>
    </w:p>
    <w:p w:rsidR="00053243" w:rsidRPr="00447F54" w:rsidRDefault="000079D4" w:rsidP="00447F54">
      <w:pPr>
        <w:jc w:val="both"/>
        <w:rPr>
          <w:rFonts w:ascii="Arial" w:hAnsi="Arial" w:cs="Arial"/>
          <w:sz w:val="24"/>
          <w:szCs w:val="24"/>
        </w:rPr>
      </w:pPr>
      <w:r w:rsidRPr="00447F54">
        <w:rPr>
          <w:rFonts w:ascii="Arial" w:hAnsi="Arial" w:cs="Arial"/>
          <w:sz w:val="24"/>
          <w:szCs w:val="24"/>
        </w:rPr>
        <w:t>3.4.1 Решение о предоставлении земельного участка в аренду без проведения торгов оформляется постановлением администрации МО «</w:t>
      </w:r>
      <w:r w:rsidR="00B868AF" w:rsidRPr="00447F54">
        <w:rPr>
          <w:rFonts w:ascii="Arial" w:hAnsi="Arial" w:cs="Arial"/>
          <w:sz w:val="24"/>
          <w:szCs w:val="24"/>
        </w:rPr>
        <w:t>Маниловск</w:t>
      </w:r>
      <w:r w:rsidRPr="00447F54">
        <w:rPr>
          <w:rFonts w:ascii="Arial" w:hAnsi="Arial" w:cs="Arial"/>
          <w:sz w:val="24"/>
          <w:szCs w:val="24"/>
        </w:rPr>
        <w:t>» (Приложение № 2 к Административномурегламенту).</w:t>
      </w:r>
    </w:p>
    <w:p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 В течение 2 дней со дня принятия постановления администрации поселения о предоставлении земельного участка ведущим специалистом администрации готовится проект договора аренды земельного участка в 3 экземплярах. </w:t>
      </w:r>
    </w:p>
    <w:p w:rsidR="00053243" w:rsidRPr="00447F54" w:rsidRDefault="000079D4" w:rsidP="00447F54">
      <w:pPr>
        <w:jc w:val="both"/>
        <w:rPr>
          <w:rFonts w:ascii="Arial" w:hAnsi="Arial" w:cs="Arial"/>
          <w:sz w:val="24"/>
          <w:szCs w:val="24"/>
        </w:rPr>
      </w:pPr>
      <w:r w:rsidRPr="00447F54">
        <w:rPr>
          <w:rFonts w:ascii="Arial" w:hAnsi="Arial" w:cs="Arial"/>
          <w:sz w:val="24"/>
          <w:szCs w:val="24"/>
        </w:rPr>
        <w:t>Форма договора аренды земельного участка (Приложение № 3 к Административному регламенту).</w:t>
      </w:r>
    </w:p>
    <w:p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 - органом государственной власти Иркутской области, в отношении земельных участков, государственная собственность на которые не разграничена; - администрацией МО «</w:t>
      </w:r>
      <w:r w:rsidR="00B868AF" w:rsidRPr="00447F54">
        <w:rPr>
          <w:rFonts w:ascii="Arial" w:hAnsi="Arial" w:cs="Arial"/>
          <w:sz w:val="24"/>
          <w:szCs w:val="24"/>
        </w:rPr>
        <w:t>Маниловск</w:t>
      </w:r>
      <w:r w:rsidRPr="00447F54">
        <w:rPr>
          <w:rFonts w:ascii="Arial" w:hAnsi="Arial" w:cs="Arial"/>
          <w:sz w:val="24"/>
          <w:szCs w:val="24"/>
        </w:rPr>
        <w:t>», в отношении земельных участков, находящихся в собственности МО «</w:t>
      </w:r>
      <w:r w:rsidR="00B868AF" w:rsidRPr="00447F54">
        <w:rPr>
          <w:rFonts w:ascii="Arial" w:hAnsi="Arial" w:cs="Arial"/>
          <w:sz w:val="24"/>
          <w:szCs w:val="24"/>
        </w:rPr>
        <w:t>Маниловск</w:t>
      </w:r>
      <w:r w:rsidRPr="00447F54">
        <w:rPr>
          <w:rFonts w:ascii="Arial" w:hAnsi="Arial" w:cs="Arial"/>
          <w:sz w:val="24"/>
          <w:szCs w:val="24"/>
        </w:rPr>
        <w:t xml:space="preserve">». </w:t>
      </w:r>
    </w:p>
    <w:p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3.4.2 Решение об отказе в предоставлении земельного участка в аренду без проведения торгов принимается при наличии оснований, указанных в пункте 2.13 настоящего Административного регламента, и оформляется в виде письменного уведомления на17 бланке администрации поселения (Приложение № 4 к Административному регламенту). Решение об отказе в предоставлении земельного участка должно содержать все основания отказа. Максимальный срок данной административной процедуры составляет 5 дней. </w:t>
      </w:r>
    </w:p>
    <w:p w:rsidR="00053243" w:rsidRPr="00447F54" w:rsidRDefault="000079D4" w:rsidP="00447F54">
      <w:pPr>
        <w:jc w:val="both"/>
        <w:rPr>
          <w:rFonts w:ascii="Arial" w:hAnsi="Arial" w:cs="Arial"/>
          <w:sz w:val="24"/>
          <w:szCs w:val="24"/>
        </w:rPr>
      </w:pPr>
      <w:r w:rsidRPr="00447F54">
        <w:rPr>
          <w:rFonts w:ascii="Arial" w:hAnsi="Arial" w:cs="Arial"/>
          <w:sz w:val="24"/>
          <w:szCs w:val="24"/>
        </w:rPr>
        <w:t>3.5 Направление заявителю постановления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 </w:t>
      </w:r>
    </w:p>
    <w:p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 </w:t>
      </w:r>
    </w:p>
    <w:p w:rsidR="00F672CC" w:rsidRPr="00447F54" w:rsidRDefault="000079D4" w:rsidP="00447F54">
      <w:pPr>
        <w:jc w:val="both"/>
        <w:rPr>
          <w:rFonts w:ascii="Arial" w:hAnsi="Arial" w:cs="Arial"/>
          <w:sz w:val="24"/>
          <w:szCs w:val="24"/>
        </w:rPr>
      </w:pPr>
      <w:r w:rsidRPr="00447F54">
        <w:rPr>
          <w:rFonts w:ascii="Arial" w:hAnsi="Arial" w:cs="Arial"/>
          <w:sz w:val="24"/>
          <w:szCs w:val="24"/>
        </w:rPr>
        <w:lastRenderedPageBreak/>
        <w:t xml:space="preserve">Ответственными за выполнение административной процедуры является ведущий специалист администрации. </w:t>
      </w:r>
    </w:p>
    <w:p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Ведущий специалист администрации в течение 1 дня со дня получения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 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аренды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 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 Максимальный срок исполнения данной административной процедуры составляет 3 дня. </w:t>
      </w:r>
    </w:p>
    <w:p w:rsidR="00C74301" w:rsidRPr="00447F54" w:rsidRDefault="000079D4" w:rsidP="00447F54">
      <w:pPr>
        <w:jc w:val="both"/>
        <w:rPr>
          <w:rFonts w:ascii="Arial" w:hAnsi="Arial" w:cs="Arial"/>
          <w:sz w:val="24"/>
          <w:szCs w:val="24"/>
        </w:rPr>
      </w:pPr>
      <w:r w:rsidRPr="00447F54">
        <w:rPr>
          <w:rFonts w:ascii="Arial" w:hAnsi="Arial" w:cs="Arial"/>
          <w:sz w:val="24"/>
          <w:szCs w:val="24"/>
        </w:rPr>
        <w:t>3.6</w:t>
      </w:r>
      <w:r w:rsidR="00854A27">
        <w:rPr>
          <w:rFonts w:ascii="Arial" w:hAnsi="Arial" w:cs="Arial"/>
          <w:sz w:val="24"/>
          <w:szCs w:val="24"/>
        </w:rPr>
        <w:t xml:space="preserve"> </w:t>
      </w:r>
      <w:r w:rsidRPr="00447F54">
        <w:rPr>
          <w:rFonts w:ascii="Arial" w:hAnsi="Arial" w:cs="Arial"/>
          <w:sz w:val="24"/>
          <w:szCs w:val="24"/>
        </w:rPr>
        <w:t>Проект договора аренды земельного участка, направленный заявителю, должен быть им подписан и представлен в администрацию поселения н</w:t>
      </w:r>
      <w:r w:rsidR="00F672CC" w:rsidRPr="00447F54">
        <w:rPr>
          <w:rFonts w:ascii="Arial" w:hAnsi="Arial" w:cs="Arial"/>
          <w:sz w:val="24"/>
          <w:szCs w:val="24"/>
        </w:rPr>
        <w:t>е позднее чем в течение пятнадцати</w:t>
      </w:r>
      <w:r w:rsidRPr="00447F54">
        <w:rPr>
          <w:rFonts w:ascii="Arial" w:hAnsi="Arial" w:cs="Arial"/>
          <w:sz w:val="24"/>
          <w:szCs w:val="24"/>
        </w:rPr>
        <w:t xml:space="preserve"> дней со дня получения заявителем проекта договора. </w:t>
      </w:r>
    </w:p>
    <w:p w:rsidR="00F672CC" w:rsidRPr="00447F54" w:rsidRDefault="000079D4" w:rsidP="00447F54">
      <w:pPr>
        <w:jc w:val="both"/>
        <w:rPr>
          <w:rFonts w:ascii="Arial" w:hAnsi="Arial" w:cs="Arial"/>
          <w:sz w:val="24"/>
          <w:szCs w:val="24"/>
        </w:rPr>
      </w:pPr>
      <w:r w:rsidRPr="00447F54">
        <w:rPr>
          <w:rFonts w:ascii="Arial" w:hAnsi="Arial" w:cs="Arial"/>
          <w:sz w:val="24"/>
          <w:szCs w:val="24"/>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 Запрос в письменной форме и форме электронного документа направляется заявителем в администрацию МО «</w:t>
      </w:r>
      <w:r w:rsidR="00B868AF" w:rsidRPr="00447F54">
        <w:rPr>
          <w:rFonts w:ascii="Arial" w:hAnsi="Arial" w:cs="Arial"/>
          <w:sz w:val="24"/>
          <w:szCs w:val="24"/>
        </w:rPr>
        <w:t>Маниловск</w:t>
      </w:r>
      <w:r w:rsidRPr="00447F54">
        <w:rPr>
          <w:rFonts w:ascii="Arial" w:hAnsi="Arial" w:cs="Arial"/>
          <w:sz w:val="24"/>
          <w:szCs w:val="24"/>
        </w:rPr>
        <w:t>» по почтовому адресу либо официальному адресу электронной почты администрации МО «</w:t>
      </w:r>
      <w:r w:rsidR="00B868AF" w:rsidRPr="00447F54">
        <w:rPr>
          <w:rFonts w:ascii="Arial" w:hAnsi="Arial" w:cs="Arial"/>
          <w:sz w:val="24"/>
          <w:szCs w:val="24"/>
        </w:rPr>
        <w:t>Маниловск</w:t>
      </w:r>
      <w:r w:rsidRPr="00447F54">
        <w:rPr>
          <w:rFonts w:ascii="Arial" w:hAnsi="Arial" w:cs="Arial"/>
          <w:sz w:val="24"/>
          <w:szCs w:val="24"/>
        </w:rPr>
        <w:t>» соответственно по адресам, указанным в пункте 2.2 Административного регламента.</w:t>
      </w:r>
    </w:p>
    <w:p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Поступивший в адрес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запрос рассматривается в порядке, установленном пунктами 5.4 – 5.8 Административного регламента. 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 </w:t>
      </w: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C74301" w:rsidRPr="00D80915" w:rsidRDefault="000079D4" w:rsidP="00D80915">
      <w:pPr>
        <w:jc w:val="center"/>
        <w:rPr>
          <w:rFonts w:ascii="Arial" w:hAnsi="Arial" w:cs="Arial"/>
          <w:b/>
          <w:sz w:val="24"/>
          <w:szCs w:val="24"/>
        </w:rPr>
      </w:pPr>
      <w:r w:rsidRPr="00D80915">
        <w:rPr>
          <w:rFonts w:ascii="Arial" w:hAnsi="Arial" w:cs="Arial"/>
          <w:b/>
          <w:sz w:val="24"/>
          <w:szCs w:val="24"/>
        </w:rPr>
        <w:lastRenderedPageBreak/>
        <w:t>4. Формы</w:t>
      </w:r>
      <w:r w:rsidR="00E90C86" w:rsidRPr="00D80915">
        <w:rPr>
          <w:rFonts w:ascii="Arial" w:hAnsi="Arial" w:cs="Arial"/>
          <w:b/>
          <w:sz w:val="24"/>
          <w:szCs w:val="24"/>
        </w:rPr>
        <w:t xml:space="preserve"> </w:t>
      </w:r>
      <w:r w:rsidRPr="00D80915">
        <w:rPr>
          <w:rFonts w:ascii="Arial" w:hAnsi="Arial" w:cs="Arial"/>
          <w:b/>
          <w:sz w:val="24"/>
          <w:szCs w:val="24"/>
        </w:rPr>
        <w:t>контроля</w:t>
      </w:r>
      <w:r w:rsidR="00E90C86" w:rsidRPr="00D80915">
        <w:rPr>
          <w:rFonts w:ascii="Arial" w:hAnsi="Arial" w:cs="Arial"/>
          <w:b/>
          <w:sz w:val="24"/>
          <w:szCs w:val="24"/>
        </w:rPr>
        <w:t xml:space="preserve"> </w:t>
      </w:r>
      <w:r w:rsidRPr="00D80915">
        <w:rPr>
          <w:rFonts w:ascii="Arial" w:hAnsi="Arial" w:cs="Arial"/>
          <w:b/>
          <w:sz w:val="24"/>
          <w:szCs w:val="24"/>
        </w:rPr>
        <w:t>за</w:t>
      </w:r>
      <w:r w:rsidR="00E90C86" w:rsidRPr="00D80915">
        <w:rPr>
          <w:rFonts w:ascii="Arial" w:hAnsi="Arial" w:cs="Arial"/>
          <w:b/>
          <w:sz w:val="24"/>
          <w:szCs w:val="24"/>
        </w:rPr>
        <w:t xml:space="preserve"> </w:t>
      </w:r>
      <w:r w:rsidRPr="00D80915">
        <w:rPr>
          <w:rFonts w:ascii="Arial" w:hAnsi="Arial" w:cs="Arial"/>
          <w:b/>
          <w:sz w:val="24"/>
          <w:szCs w:val="24"/>
        </w:rPr>
        <w:t>исполнением</w:t>
      </w:r>
      <w:r w:rsidR="00E90C86" w:rsidRPr="00D80915">
        <w:rPr>
          <w:rFonts w:ascii="Arial" w:hAnsi="Arial" w:cs="Arial"/>
          <w:b/>
          <w:sz w:val="24"/>
          <w:szCs w:val="24"/>
        </w:rPr>
        <w:t xml:space="preserve"> </w:t>
      </w:r>
      <w:r w:rsidRPr="00D80915">
        <w:rPr>
          <w:rFonts w:ascii="Arial" w:hAnsi="Arial" w:cs="Arial"/>
          <w:b/>
          <w:sz w:val="24"/>
          <w:szCs w:val="24"/>
        </w:rPr>
        <w:t>административного</w:t>
      </w:r>
      <w:r w:rsidR="00E90C86" w:rsidRPr="00D80915">
        <w:rPr>
          <w:rFonts w:ascii="Arial" w:hAnsi="Arial" w:cs="Arial"/>
          <w:b/>
          <w:sz w:val="24"/>
          <w:szCs w:val="24"/>
        </w:rPr>
        <w:t xml:space="preserve"> </w:t>
      </w:r>
      <w:r w:rsidRPr="00D80915">
        <w:rPr>
          <w:rFonts w:ascii="Arial" w:hAnsi="Arial" w:cs="Arial"/>
          <w:b/>
          <w:sz w:val="24"/>
          <w:szCs w:val="24"/>
        </w:rPr>
        <w:t>регламента</w:t>
      </w:r>
    </w:p>
    <w:p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w:t>
      </w:r>
      <w:r w:rsidR="00B868AF" w:rsidRPr="00447F54">
        <w:rPr>
          <w:rFonts w:ascii="Arial" w:hAnsi="Arial" w:cs="Arial"/>
          <w:sz w:val="24"/>
          <w:szCs w:val="24"/>
        </w:rPr>
        <w:t>Маниловск</w:t>
      </w:r>
      <w:r w:rsidRPr="00447F54">
        <w:rPr>
          <w:rFonts w:ascii="Arial" w:hAnsi="Arial" w:cs="Arial"/>
          <w:sz w:val="24"/>
          <w:szCs w:val="24"/>
        </w:rPr>
        <w:t>» непосредственно при предоставлении услуги, а также путем организации18 проведения проверок в ходе предоставления муниципальной услуги. По результатам проверок Глава МО «</w:t>
      </w:r>
      <w:r w:rsidR="00B868AF" w:rsidRPr="00447F54">
        <w:rPr>
          <w:rFonts w:ascii="Arial" w:hAnsi="Arial" w:cs="Arial"/>
          <w:sz w:val="24"/>
          <w:szCs w:val="24"/>
        </w:rPr>
        <w:t>Маниловск</w:t>
      </w:r>
      <w:r w:rsidRPr="00447F54">
        <w:rPr>
          <w:rFonts w:ascii="Arial" w:hAnsi="Arial" w:cs="Arial"/>
          <w:sz w:val="24"/>
          <w:szCs w:val="24"/>
        </w:rPr>
        <w:t xml:space="preserve">» дает указания по устранению выявленных нарушений и контролирует их исполнение. 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 </w:t>
      </w:r>
    </w:p>
    <w:p w:rsidR="00C74301" w:rsidRPr="00447F54" w:rsidRDefault="000079D4" w:rsidP="00447F54">
      <w:pPr>
        <w:jc w:val="both"/>
        <w:rPr>
          <w:rFonts w:ascii="Arial" w:hAnsi="Arial" w:cs="Arial"/>
          <w:sz w:val="24"/>
          <w:szCs w:val="24"/>
        </w:rPr>
      </w:pPr>
      <w:r w:rsidRPr="00447F54">
        <w:rPr>
          <w:rFonts w:ascii="Arial" w:hAnsi="Arial" w:cs="Arial"/>
          <w:sz w:val="24"/>
          <w:szCs w:val="24"/>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 Плановые проверки качества предоставления муниципальной услуги, исполнения Административного регламента осуществляются ведущим специалистом администрации МО «</w:t>
      </w:r>
      <w:r w:rsidR="00B868AF" w:rsidRPr="00447F54">
        <w:rPr>
          <w:rFonts w:ascii="Arial" w:hAnsi="Arial" w:cs="Arial"/>
          <w:sz w:val="24"/>
          <w:szCs w:val="24"/>
        </w:rPr>
        <w:t>Маниловск</w:t>
      </w:r>
      <w:r w:rsidRPr="00447F54">
        <w:rPr>
          <w:rFonts w:ascii="Arial" w:hAnsi="Arial" w:cs="Arial"/>
          <w:sz w:val="24"/>
          <w:szCs w:val="24"/>
        </w:rPr>
        <w:t>» в соответствии с графиком проверок, но не реже чем раз в два года. Внеплановые проверки могут осуществляться по поручению Главы МО «</w:t>
      </w:r>
      <w:r w:rsidR="00B868AF" w:rsidRPr="00447F54">
        <w:rPr>
          <w:rFonts w:ascii="Arial" w:hAnsi="Arial" w:cs="Arial"/>
          <w:sz w:val="24"/>
          <w:szCs w:val="24"/>
        </w:rPr>
        <w:t>Маниловск</w:t>
      </w:r>
      <w:r w:rsidRPr="00447F54">
        <w:rPr>
          <w:rFonts w:ascii="Arial" w:hAnsi="Arial" w:cs="Arial"/>
          <w:sz w:val="24"/>
          <w:szCs w:val="24"/>
        </w:rPr>
        <w:t xml:space="preserve">» или при наличии жалоб на исполнение Административного регламента. </w:t>
      </w:r>
    </w:p>
    <w:p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 </w:t>
      </w:r>
    </w:p>
    <w:p w:rsidR="00947459" w:rsidRPr="00447F54" w:rsidRDefault="000079D4" w:rsidP="00447F54">
      <w:pPr>
        <w:jc w:val="both"/>
        <w:rPr>
          <w:rFonts w:ascii="Arial" w:hAnsi="Arial" w:cs="Arial"/>
          <w:sz w:val="24"/>
          <w:szCs w:val="24"/>
        </w:rPr>
      </w:pPr>
      <w:r w:rsidRPr="00447F54">
        <w:rPr>
          <w:rFonts w:ascii="Arial" w:hAnsi="Arial" w:cs="Arial"/>
          <w:sz w:val="24"/>
          <w:szCs w:val="24"/>
        </w:rPr>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 </w:t>
      </w: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854A27" w:rsidRDefault="00854A27" w:rsidP="00D80915">
      <w:pPr>
        <w:jc w:val="center"/>
        <w:rPr>
          <w:rFonts w:ascii="Arial" w:hAnsi="Arial" w:cs="Arial"/>
          <w:b/>
          <w:sz w:val="24"/>
          <w:szCs w:val="24"/>
        </w:rPr>
      </w:pPr>
    </w:p>
    <w:p w:rsidR="00947459" w:rsidRPr="00D80915" w:rsidRDefault="000079D4" w:rsidP="00D80915">
      <w:pPr>
        <w:jc w:val="center"/>
        <w:rPr>
          <w:rFonts w:ascii="Arial" w:hAnsi="Arial" w:cs="Arial"/>
          <w:b/>
          <w:sz w:val="24"/>
          <w:szCs w:val="24"/>
        </w:rPr>
      </w:pPr>
      <w:r w:rsidRPr="00D80915">
        <w:rPr>
          <w:rFonts w:ascii="Arial" w:hAnsi="Arial" w:cs="Arial"/>
          <w:b/>
          <w:sz w:val="24"/>
          <w:szCs w:val="24"/>
        </w:rPr>
        <w:lastRenderedPageBreak/>
        <w:t>5. Досудебный(внесудебный)порядок</w:t>
      </w:r>
      <w:r w:rsidR="00E90C86" w:rsidRPr="00D80915">
        <w:rPr>
          <w:rFonts w:ascii="Arial" w:hAnsi="Arial" w:cs="Arial"/>
          <w:b/>
          <w:sz w:val="24"/>
          <w:szCs w:val="24"/>
        </w:rPr>
        <w:t xml:space="preserve"> </w:t>
      </w:r>
      <w:r w:rsidRPr="00D80915">
        <w:rPr>
          <w:rFonts w:ascii="Arial" w:hAnsi="Arial" w:cs="Arial"/>
          <w:b/>
          <w:sz w:val="24"/>
          <w:szCs w:val="24"/>
        </w:rPr>
        <w:t>обжалования</w:t>
      </w:r>
      <w:r w:rsidR="00E90C86" w:rsidRPr="00D80915">
        <w:rPr>
          <w:rFonts w:ascii="Arial" w:hAnsi="Arial" w:cs="Arial"/>
          <w:b/>
          <w:sz w:val="24"/>
          <w:szCs w:val="24"/>
        </w:rPr>
        <w:t xml:space="preserve"> </w:t>
      </w:r>
      <w:r w:rsidRPr="00D80915">
        <w:rPr>
          <w:rFonts w:ascii="Arial" w:hAnsi="Arial" w:cs="Arial"/>
          <w:b/>
          <w:sz w:val="24"/>
          <w:szCs w:val="24"/>
        </w:rPr>
        <w:t>решений</w:t>
      </w:r>
      <w:r w:rsidR="00E90C86" w:rsidRPr="00D80915">
        <w:rPr>
          <w:rFonts w:ascii="Arial" w:hAnsi="Arial" w:cs="Arial"/>
          <w:b/>
          <w:sz w:val="24"/>
          <w:szCs w:val="24"/>
        </w:rPr>
        <w:t xml:space="preserve"> </w:t>
      </w:r>
      <w:r w:rsidRPr="00D80915">
        <w:rPr>
          <w:rFonts w:ascii="Arial" w:hAnsi="Arial" w:cs="Arial"/>
          <w:b/>
          <w:sz w:val="24"/>
          <w:szCs w:val="24"/>
        </w:rPr>
        <w:t>и</w:t>
      </w:r>
      <w:r w:rsidR="00E90C86" w:rsidRPr="00D80915">
        <w:rPr>
          <w:rFonts w:ascii="Arial" w:hAnsi="Arial" w:cs="Arial"/>
          <w:b/>
          <w:sz w:val="24"/>
          <w:szCs w:val="24"/>
        </w:rPr>
        <w:t xml:space="preserve"> </w:t>
      </w:r>
      <w:r w:rsidRPr="00D80915">
        <w:rPr>
          <w:rFonts w:ascii="Arial" w:hAnsi="Arial" w:cs="Arial"/>
          <w:b/>
          <w:sz w:val="24"/>
          <w:szCs w:val="24"/>
        </w:rPr>
        <w:t>действий (бездействия)</w:t>
      </w:r>
      <w:r w:rsidR="00E90C86" w:rsidRPr="00D80915">
        <w:rPr>
          <w:rFonts w:ascii="Arial" w:hAnsi="Arial" w:cs="Arial"/>
          <w:b/>
          <w:sz w:val="24"/>
          <w:szCs w:val="24"/>
        </w:rPr>
        <w:t xml:space="preserve"> </w:t>
      </w:r>
      <w:r w:rsidRPr="00D80915">
        <w:rPr>
          <w:rFonts w:ascii="Arial" w:hAnsi="Arial" w:cs="Arial"/>
          <w:b/>
          <w:sz w:val="24"/>
          <w:szCs w:val="24"/>
        </w:rPr>
        <w:t>администрации</w:t>
      </w:r>
      <w:r w:rsidR="00947459" w:rsidRPr="00D80915">
        <w:rPr>
          <w:rFonts w:ascii="Arial" w:hAnsi="Arial" w:cs="Arial"/>
          <w:b/>
          <w:sz w:val="24"/>
          <w:szCs w:val="24"/>
        </w:rPr>
        <w:t xml:space="preserve"> МО» Маниловск</w:t>
      </w:r>
      <w:proofErr w:type="gramStart"/>
      <w:r w:rsidR="00947459" w:rsidRPr="00D80915">
        <w:rPr>
          <w:rFonts w:ascii="Arial" w:hAnsi="Arial" w:cs="Arial"/>
          <w:b/>
          <w:sz w:val="24"/>
          <w:szCs w:val="24"/>
        </w:rPr>
        <w:t xml:space="preserve">» </w:t>
      </w:r>
      <w:r w:rsidRPr="00D80915">
        <w:rPr>
          <w:rFonts w:ascii="Arial" w:hAnsi="Arial" w:cs="Arial"/>
          <w:b/>
          <w:sz w:val="24"/>
          <w:szCs w:val="24"/>
        </w:rPr>
        <w:t>,</w:t>
      </w:r>
      <w:proofErr w:type="gramEnd"/>
      <w:r w:rsidRPr="00D80915">
        <w:rPr>
          <w:rFonts w:ascii="Arial" w:hAnsi="Arial" w:cs="Arial"/>
          <w:b/>
          <w:sz w:val="24"/>
          <w:szCs w:val="24"/>
        </w:rPr>
        <w:t xml:space="preserve"> а</w:t>
      </w:r>
      <w:r w:rsidR="00E90C86" w:rsidRPr="00D80915">
        <w:rPr>
          <w:rFonts w:ascii="Arial" w:hAnsi="Arial" w:cs="Arial"/>
          <w:b/>
          <w:sz w:val="24"/>
          <w:szCs w:val="24"/>
        </w:rPr>
        <w:t xml:space="preserve"> </w:t>
      </w:r>
      <w:r w:rsidRPr="00D80915">
        <w:rPr>
          <w:rFonts w:ascii="Arial" w:hAnsi="Arial" w:cs="Arial"/>
          <w:b/>
          <w:sz w:val="24"/>
          <w:szCs w:val="24"/>
        </w:rPr>
        <w:t>также</w:t>
      </w:r>
      <w:r w:rsidR="00E90C86" w:rsidRPr="00D80915">
        <w:rPr>
          <w:rFonts w:ascii="Arial" w:hAnsi="Arial" w:cs="Arial"/>
          <w:b/>
          <w:sz w:val="24"/>
          <w:szCs w:val="24"/>
        </w:rPr>
        <w:t xml:space="preserve"> </w:t>
      </w:r>
      <w:r w:rsidRPr="00D80915">
        <w:rPr>
          <w:rFonts w:ascii="Arial" w:hAnsi="Arial" w:cs="Arial"/>
          <w:b/>
          <w:sz w:val="24"/>
          <w:szCs w:val="24"/>
        </w:rPr>
        <w:t>должностных</w:t>
      </w:r>
      <w:r w:rsidR="00E90C86" w:rsidRPr="00D80915">
        <w:rPr>
          <w:rFonts w:ascii="Arial" w:hAnsi="Arial" w:cs="Arial"/>
          <w:b/>
          <w:sz w:val="24"/>
          <w:szCs w:val="24"/>
        </w:rPr>
        <w:t xml:space="preserve"> </w:t>
      </w:r>
      <w:r w:rsidRPr="00D80915">
        <w:rPr>
          <w:rFonts w:ascii="Arial" w:hAnsi="Arial" w:cs="Arial"/>
          <w:b/>
          <w:sz w:val="24"/>
          <w:szCs w:val="24"/>
        </w:rPr>
        <w:t>лиц,</w:t>
      </w:r>
      <w:r w:rsidR="00E90C86" w:rsidRPr="00D80915">
        <w:rPr>
          <w:rFonts w:ascii="Arial" w:hAnsi="Arial" w:cs="Arial"/>
          <w:b/>
          <w:sz w:val="24"/>
          <w:szCs w:val="24"/>
        </w:rPr>
        <w:t xml:space="preserve"> </w:t>
      </w:r>
      <w:r w:rsidRPr="00D80915">
        <w:rPr>
          <w:rFonts w:ascii="Arial" w:hAnsi="Arial" w:cs="Arial"/>
          <w:b/>
          <w:sz w:val="24"/>
          <w:szCs w:val="24"/>
        </w:rPr>
        <w:t>муниципальных</w:t>
      </w:r>
      <w:r w:rsidR="00E90C86" w:rsidRPr="00D80915">
        <w:rPr>
          <w:rFonts w:ascii="Arial" w:hAnsi="Arial" w:cs="Arial"/>
          <w:b/>
          <w:sz w:val="24"/>
          <w:szCs w:val="24"/>
        </w:rPr>
        <w:t xml:space="preserve"> </w:t>
      </w:r>
      <w:r w:rsidRPr="00D80915">
        <w:rPr>
          <w:rFonts w:ascii="Arial" w:hAnsi="Arial" w:cs="Arial"/>
          <w:b/>
          <w:sz w:val="24"/>
          <w:szCs w:val="24"/>
        </w:rPr>
        <w:t>служащих</w:t>
      </w:r>
    </w:p>
    <w:p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F672CC"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5.2 Заявитель может обратиться с жалобой в том числе в следующих случаях:</w:t>
      </w:r>
    </w:p>
    <w:p w:rsidR="00947459" w:rsidRPr="00447F54" w:rsidRDefault="000079D4" w:rsidP="00447F54">
      <w:pPr>
        <w:jc w:val="both"/>
        <w:rPr>
          <w:rFonts w:ascii="Arial" w:hAnsi="Arial" w:cs="Arial"/>
          <w:sz w:val="24"/>
          <w:szCs w:val="24"/>
        </w:rPr>
      </w:pPr>
      <w:r w:rsidRPr="00447F54">
        <w:rPr>
          <w:rFonts w:ascii="Arial" w:hAnsi="Arial" w:cs="Arial"/>
          <w:sz w:val="24"/>
          <w:szCs w:val="24"/>
        </w:rPr>
        <w:t>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459" w:rsidRPr="00447F54" w:rsidRDefault="000079D4" w:rsidP="00447F54">
      <w:pPr>
        <w:jc w:val="both"/>
        <w:rPr>
          <w:rFonts w:ascii="Arial" w:hAnsi="Arial" w:cs="Arial"/>
          <w:sz w:val="24"/>
          <w:szCs w:val="24"/>
        </w:rPr>
      </w:pPr>
      <w:r w:rsidRPr="00447F54">
        <w:rPr>
          <w:rFonts w:ascii="Arial" w:hAnsi="Arial" w:cs="Arial"/>
          <w:sz w:val="24"/>
          <w:szCs w:val="24"/>
        </w:rPr>
        <w:t xml:space="preserve"> 5.3 Жалоба подается в письменной форме на бумажном носителе или в электронной форме на имя Главы поселения.</w:t>
      </w:r>
    </w:p>
    <w:p w:rsidR="00947459" w:rsidRPr="00447F54" w:rsidRDefault="000079D4" w:rsidP="00447F54">
      <w:pPr>
        <w:jc w:val="both"/>
        <w:rPr>
          <w:rFonts w:ascii="Arial" w:hAnsi="Arial" w:cs="Arial"/>
          <w:sz w:val="24"/>
          <w:szCs w:val="24"/>
        </w:rPr>
      </w:pPr>
      <w:r w:rsidRPr="00447F54">
        <w:rPr>
          <w:rFonts w:ascii="Arial" w:hAnsi="Arial" w:cs="Arial"/>
          <w:sz w:val="24"/>
          <w:szCs w:val="24"/>
        </w:rPr>
        <w:t xml:space="preserve"> 5.4 Жалоба может быть направлена по почте, с использованием информационно- 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672CC" w:rsidRPr="00447F54" w:rsidRDefault="000079D4" w:rsidP="00447F54">
      <w:pPr>
        <w:jc w:val="both"/>
        <w:rPr>
          <w:rFonts w:ascii="Arial" w:hAnsi="Arial" w:cs="Arial"/>
          <w:sz w:val="24"/>
          <w:szCs w:val="24"/>
        </w:rPr>
      </w:pPr>
      <w:r w:rsidRPr="00447F54">
        <w:rPr>
          <w:rFonts w:ascii="Arial" w:hAnsi="Arial" w:cs="Arial"/>
          <w:sz w:val="24"/>
          <w:szCs w:val="24"/>
        </w:rPr>
        <w:t xml:space="preserve"> 5.5 Жалоба должна содержать:</w:t>
      </w:r>
    </w:p>
    <w:p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 наименование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должностного лица администрации поселения, либо муниципального служащего, решения и действия (бездействие) которых обжалуются; </w:t>
      </w:r>
    </w:p>
    <w:p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 </w:t>
      </w:r>
    </w:p>
    <w:p w:rsidR="00F672CC" w:rsidRPr="00447F54" w:rsidRDefault="00F672CC" w:rsidP="00447F54">
      <w:pPr>
        <w:spacing w:after="0"/>
        <w:jc w:val="both"/>
        <w:rPr>
          <w:rFonts w:ascii="Arial" w:hAnsi="Arial" w:cs="Arial"/>
          <w:sz w:val="24"/>
          <w:szCs w:val="24"/>
        </w:rPr>
      </w:pPr>
    </w:p>
    <w:p w:rsidR="00947459" w:rsidRPr="00447F54" w:rsidRDefault="000079D4" w:rsidP="00447F54">
      <w:pPr>
        <w:jc w:val="both"/>
        <w:rPr>
          <w:rFonts w:ascii="Arial" w:hAnsi="Arial" w:cs="Arial"/>
          <w:sz w:val="24"/>
          <w:szCs w:val="24"/>
        </w:rPr>
      </w:pPr>
      <w:r w:rsidRPr="00447F54">
        <w:rPr>
          <w:rFonts w:ascii="Arial" w:hAnsi="Arial" w:cs="Arial"/>
          <w:sz w:val="24"/>
          <w:szCs w:val="24"/>
        </w:rPr>
        <w:t>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459" w:rsidRPr="00447F54" w:rsidRDefault="000079D4" w:rsidP="00447F54">
      <w:pPr>
        <w:jc w:val="both"/>
        <w:rPr>
          <w:rFonts w:ascii="Arial" w:hAnsi="Arial" w:cs="Arial"/>
          <w:sz w:val="24"/>
          <w:szCs w:val="24"/>
        </w:rPr>
      </w:pPr>
      <w:r w:rsidRPr="00447F54">
        <w:rPr>
          <w:rFonts w:ascii="Arial" w:hAnsi="Arial" w:cs="Arial"/>
          <w:sz w:val="24"/>
          <w:szCs w:val="24"/>
        </w:rPr>
        <w:t xml:space="preserve"> 5.7 По результатам рассмотрения жалобы администрация поселения принимает одно из следующих решений: </w:t>
      </w:r>
    </w:p>
    <w:p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47F54">
        <w:rPr>
          <w:rFonts w:ascii="Arial" w:hAnsi="Arial" w:cs="Arial"/>
          <w:sz w:val="24"/>
          <w:szCs w:val="24"/>
        </w:rPr>
        <w:lastRenderedPageBreak/>
        <w:t xml:space="preserve">правовыми актами Российской Федерации, нормативными правовыми актами Иркутской области, муниципальными правовыми актами, а также в иных формах; </w:t>
      </w:r>
    </w:p>
    <w:p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 отказывает в удовлетворении жалобы. </w:t>
      </w:r>
    </w:p>
    <w:p w:rsidR="00F672CC" w:rsidRPr="00447F54" w:rsidRDefault="00F672CC" w:rsidP="00447F54">
      <w:pPr>
        <w:spacing w:after="0"/>
        <w:jc w:val="both"/>
        <w:rPr>
          <w:rFonts w:ascii="Arial" w:hAnsi="Arial" w:cs="Arial"/>
          <w:sz w:val="24"/>
          <w:szCs w:val="24"/>
        </w:rPr>
      </w:pPr>
    </w:p>
    <w:p w:rsidR="00947459" w:rsidRDefault="000079D4" w:rsidP="00447F54">
      <w:pPr>
        <w:jc w:val="both"/>
        <w:rPr>
          <w:rFonts w:ascii="Times New Roman" w:hAnsi="Times New Roman" w:cs="Times New Roman"/>
          <w:sz w:val="28"/>
          <w:szCs w:val="28"/>
        </w:rPr>
      </w:pPr>
      <w:r w:rsidRPr="00447F54">
        <w:rPr>
          <w:rFonts w:ascii="Arial" w:hAnsi="Arial" w:cs="Arial"/>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w:t>
      </w:r>
      <w:r w:rsidR="00947459" w:rsidRPr="00447F54">
        <w:rPr>
          <w:rFonts w:ascii="Arial" w:hAnsi="Arial" w:cs="Arial"/>
          <w:sz w:val="24"/>
          <w:szCs w:val="24"/>
        </w:rPr>
        <w:t>зультатах рассмотрения жалобы</w:t>
      </w:r>
      <w:r w:rsidR="00947459">
        <w:rPr>
          <w:rFonts w:ascii="Times New Roman" w:hAnsi="Times New Roman" w:cs="Times New Roman"/>
          <w:sz w:val="28"/>
          <w:szCs w:val="28"/>
        </w:rPr>
        <w:t>.</w:t>
      </w:r>
    </w:p>
    <w:p w:rsidR="00947459" w:rsidRDefault="00947459">
      <w:pPr>
        <w:rPr>
          <w:rFonts w:ascii="Times New Roman" w:hAnsi="Times New Roman" w:cs="Times New Roman"/>
          <w:sz w:val="28"/>
          <w:szCs w:val="28"/>
        </w:rPr>
      </w:pPr>
    </w:p>
    <w:p w:rsidR="00947459" w:rsidRDefault="00947459">
      <w:pPr>
        <w:rPr>
          <w:rFonts w:ascii="Times New Roman" w:hAnsi="Times New Roman" w:cs="Times New Roman"/>
          <w:sz w:val="28"/>
          <w:szCs w:val="28"/>
        </w:rPr>
      </w:pPr>
    </w:p>
    <w:p w:rsidR="00947459" w:rsidRDefault="00947459">
      <w:pPr>
        <w:rPr>
          <w:rFonts w:ascii="Times New Roman" w:hAnsi="Times New Roman" w:cs="Times New Roman"/>
          <w:sz w:val="28"/>
          <w:szCs w:val="28"/>
        </w:rPr>
      </w:pPr>
    </w:p>
    <w:p w:rsidR="00947459" w:rsidRDefault="00947459">
      <w:pPr>
        <w:rPr>
          <w:rFonts w:ascii="Times New Roman" w:hAnsi="Times New Roman" w:cs="Times New Roman"/>
          <w:sz w:val="28"/>
          <w:szCs w:val="28"/>
        </w:rPr>
      </w:pPr>
    </w:p>
    <w:p w:rsidR="00947459" w:rsidRDefault="00947459">
      <w:pPr>
        <w:rPr>
          <w:rFonts w:ascii="Times New Roman" w:hAnsi="Times New Roman" w:cs="Times New Roman"/>
          <w:sz w:val="28"/>
          <w:szCs w:val="28"/>
        </w:rPr>
      </w:pPr>
    </w:p>
    <w:p w:rsidR="00F672CC" w:rsidRDefault="00F672CC">
      <w:pPr>
        <w:rPr>
          <w:rFonts w:ascii="Times New Roman" w:hAnsi="Times New Roman" w:cs="Times New Roman"/>
          <w:sz w:val="28"/>
          <w:szCs w:val="28"/>
        </w:rPr>
      </w:pPr>
    </w:p>
    <w:p w:rsidR="00F672CC" w:rsidRDefault="00F672CC">
      <w:pPr>
        <w:rPr>
          <w:rFonts w:ascii="Times New Roman" w:hAnsi="Times New Roman" w:cs="Times New Roman"/>
          <w:sz w:val="28"/>
          <w:szCs w:val="28"/>
        </w:rPr>
      </w:pPr>
    </w:p>
    <w:p w:rsidR="00947459" w:rsidRDefault="00947459">
      <w:pPr>
        <w:rPr>
          <w:rFonts w:ascii="Times New Roman" w:hAnsi="Times New Roman" w:cs="Times New Roman"/>
          <w:sz w:val="28"/>
          <w:szCs w:val="28"/>
        </w:rPr>
      </w:pPr>
    </w:p>
    <w:p w:rsidR="00D80915" w:rsidRDefault="00E90C86" w:rsidP="00D80915">
      <w:pPr>
        <w:spacing w:after="0"/>
        <w:jc w:val="right"/>
        <w:rPr>
          <w:rFonts w:ascii="Times New Roman" w:hAnsi="Times New Roman" w:cs="Times New Roman"/>
          <w:sz w:val="24"/>
          <w:szCs w:val="24"/>
        </w:rPr>
      </w:pPr>
      <w:r w:rsidRPr="00E90C8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80915" w:rsidRDefault="00D80915" w:rsidP="00D80915">
      <w:pPr>
        <w:spacing w:after="0"/>
        <w:jc w:val="right"/>
        <w:rPr>
          <w:rFonts w:ascii="Times New Roman" w:hAnsi="Times New Roman" w:cs="Times New Roman"/>
          <w:sz w:val="24"/>
          <w:szCs w:val="24"/>
        </w:rPr>
      </w:pPr>
    </w:p>
    <w:p w:rsidR="00D80915" w:rsidRDefault="00D80915" w:rsidP="00D80915">
      <w:pPr>
        <w:spacing w:after="0"/>
        <w:jc w:val="right"/>
        <w:rPr>
          <w:rFonts w:ascii="Times New Roman" w:hAnsi="Times New Roman" w:cs="Times New Roman"/>
          <w:sz w:val="24"/>
          <w:szCs w:val="24"/>
        </w:rPr>
      </w:pPr>
    </w:p>
    <w:p w:rsidR="00D80915" w:rsidRDefault="00D80915" w:rsidP="00D80915">
      <w:pPr>
        <w:spacing w:after="0"/>
        <w:jc w:val="right"/>
        <w:rPr>
          <w:rFonts w:ascii="Times New Roman" w:hAnsi="Times New Roman" w:cs="Times New Roman"/>
          <w:sz w:val="24"/>
          <w:szCs w:val="24"/>
        </w:rPr>
      </w:pPr>
    </w:p>
    <w:p w:rsidR="00D80915" w:rsidRDefault="00D80915" w:rsidP="00D80915">
      <w:pPr>
        <w:spacing w:after="0"/>
        <w:jc w:val="right"/>
        <w:rPr>
          <w:rFonts w:ascii="Times New Roman" w:hAnsi="Times New Roman" w:cs="Times New Roman"/>
          <w:sz w:val="24"/>
          <w:szCs w:val="24"/>
        </w:rPr>
      </w:pPr>
    </w:p>
    <w:p w:rsidR="00D80915" w:rsidRDefault="00D80915" w:rsidP="00D80915">
      <w:pPr>
        <w:spacing w:after="0"/>
        <w:jc w:val="right"/>
        <w:rPr>
          <w:rFonts w:ascii="Times New Roman" w:hAnsi="Times New Roman" w:cs="Times New Roman"/>
          <w:sz w:val="24"/>
          <w:szCs w:val="24"/>
        </w:rPr>
      </w:pPr>
    </w:p>
    <w:p w:rsidR="00D80915" w:rsidRDefault="00D80915" w:rsidP="00D80915">
      <w:pPr>
        <w:spacing w:after="0"/>
        <w:jc w:val="right"/>
        <w:rPr>
          <w:rFonts w:ascii="Times New Roman" w:hAnsi="Times New Roman" w:cs="Times New Roman"/>
          <w:sz w:val="24"/>
          <w:szCs w:val="24"/>
        </w:rPr>
      </w:pPr>
    </w:p>
    <w:p w:rsidR="00D80915" w:rsidRDefault="00D80915" w:rsidP="00D80915">
      <w:pPr>
        <w:spacing w:after="0"/>
        <w:jc w:val="right"/>
        <w:rPr>
          <w:rFonts w:ascii="Times New Roman" w:hAnsi="Times New Roman" w:cs="Times New Roman"/>
          <w:sz w:val="24"/>
          <w:szCs w:val="24"/>
        </w:rPr>
      </w:pPr>
    </w:p>
    <w:p w:rsidR="00D80915" w:rsidRDefault="00D80915" w:rsidP="00D80915">
      <w:pPr>
        <w:spacing w:after="0"/>
        <w:jc w:val="right"/>
        <w:rPr>
          <w:rFonts w:ascii="Times New Roman" w:hAnsi="Times New Roman" w:cs="Times New Roman"/>
          <w:sz w:val="24"/>
          <w:szCs w:val="24"/>
        </w:rPr>
      </w:pPr>
    </w:p>
    <w:p w:rsidR="00D80915" w:rsidRDefault="00D80915" w:rsidP="00D80915">
      <w:pPr>
        <w:spacing w:after="0"/>
        <w:jc w:val="right"/>
        <w:rPr>
          <w:rFonts w:ascii="Times New Roman" w:hAnsi="Times New Roman" w:cs="Times New Roman"/>
          <w:sz w:val="24"/>
          <w:szCs w:val="24"/>
        </w:rPr>
      </w:pPr>
    </w:p>
    <w:p w:rsidR="00D80915" w:rsidRDefault="00D80915" w:rsidP="00D80915">
      <w:pPr>
        <w:spacing w:after="0"/>
        <w:jc w:val="right"/>
        <w:rPr>
          <w:rFonts w:ascii="Times New Roman" w:hAnsi="Times New Roman" w:cs="Times New Roman"/>
          <w:sz w:val="24"/>
          <w:szCs w:val="24"/>
        </w:rPr>
      </w:pPr>
    </w:p>
    <w:p w:rsidR="00D80915" w:rsidRDefault="00D80915" w:rsidP="00D80915">
      <w:pPr>
        <w:spacing w:after="0"/>
        <w:jc w:val="right"/>
        <w:rPr>
          <w:rFonts w:ascii="Times New Roman" w:hAnsi="Times New Roman" w:cs="Times New Roman"/>
          <w:sz w:val="24"/>
          <w:szCs w:val="24"/>
        </w:rPr>
      </w:pPr>
    </w:p>
    <w:p w:rsidR="00D80915" w:rsidRDefault="00D80915" w:rsidP="00D80915">
      <w:pPr>
        <w:spacing w:after="0"/>
        <w:jc w:val="right"/>
        <w:rPr>
          <w:rFonts w:ascii="Times New Roman" w:hAnsi="Times New Roman" w:cs="Times New Roman"/>
          <w:sz w:val="24"/>
          <w:szCs w:val="24"/>
        </w:rPr>
      </w:pPr>
    </w:p>
    <w:p w:rsidR="00854A27" w:rsidRDefault="00854A27" w:rsidP="00D80915">
      <w:pPr>
        <w:spacing w:after="0"/>
        <w:jc w:val="right"/>
        <w:rPr>
          <w:rFonts w:ascii="Times New Roman" w:hAnsi="Times New Roman" w:cs="Times New Roman"/>
          <w:sz w:val="24"/>
          <w:szCs w:val="24"/>
        </w:rPr>
      </w:pPr>
    </w:p>
    <w:p w:rsidR="00854A27" w:rsidRDefault="00854A27" w:rsidP="00D80915">
      <w:pPr>
        <w:spacing w:after="0"/>
        <w:jc w:val="right"/>
        <w:rPr>
          <w:rFonts w:ascii="Times New Roman" w:hAnsi="Times New Roman" w:cs="Times New Roman"/>
          <w:sz w:val="24"/>
          <w:szCs w:val="24"/>
        </w:rPr>
      </w:pPr>
    </w:p>
    <w:p w:rsidR="00854A27" w:rsidRDefault="00854A27" w:rsidP="00D80915">
      <w:pPr>
        <w:spacing w:after="0"/>
        <w:jc w:val="right"/>
        <w:rPr>
          <w:rFonts w:ascii="Times New Roman" w:hAnsi="Times New Roman" w:cs="Times New Roman"/>
          <w:sz w:val="24"/>
          <w:szCs w:val="24"/>
        </w:rPr>
      </w:pPr>
    </w:p>
    <w:p w:rsidR="00854A27" w:rsidRDefault="00854A27" w:rsidP="00D80915">
      <w:pPr>
        <w:spacing w:after="0"/>
        <w:jc w:val="right"/>
        <w:rPr>
          <w:rFonts w:ascii="Times New Roman" w:hAnsi="Times New Roman" w:cs="Times New Roman"/>
          <w:sz w:val="24"/>
          <w:szCs w:val="24"/>
        </w:rPr>
      </w:pPr>
    </w:p>
    <w:p w:rsidR="00854A27" w:rsidRDefault="00854A27" w:rsidP="00D80915">
      <w:pPr>
        <w:spacing w:after="0"/>
        <w:jc w:val="right"/>
        <w:rPr>
          <w:rFonts w:ascii="Times New Roman" w:hAnsi="Times New Roman" w:cs="Times New Roman"/>
          <w:sz w:val="24"/>
          <w:szCs w:val="24"/>
        </w:rPr>
      </w:pPr>
    </w:p>
    <w:p w:rsidR="00854A27" w:rsidRDefault="00854A27" w:rsidP="00D80915">
      <w:pPr>
        <w:spacing w:after="0"/>
        <w:jc w:val="right"/>
        <w:rPr>
          <w:rFonts w:ascii="Times New Roman" w:hAnsi="Times New Roman" w:cs="Times New Roman"/>
          <w:sz w:val="24"/>
          <w:szCs w:val="24"/>
        </w:rPr>
      </w:pPr>
    </w:p>
    <w:p w:rsidR="00854A27" w:rsidRDefault="00854A27" w:rsidP="00D80915">
      <w:pPr>
        <w:spacing w:after="0"/>
        <w:jc w:val="right"/>
        <w:rPr>
          <w:rFonts w:ascii="Times New Roman" w:hAnsi="Times New Roman" w:cs="Times New Roman"/>
          <w:sz w:val="24"/>
          <w:szCs w:val="24"/>
        </w:rPr>
      </w:pPr>
    </w:p>
    <w:p w:rsidR="00854A27" w:rsidRDefault="00854A27" w:rsidP="00D80915">
      <w:pPr>
        <w:spacing w:after="0"/>
        <w:jc w:val="right"/>
        <w:rPr>
          <w:rFonts w:ascii="Times New Roman" w:hAnsi="Times New Roman" w:cs="Times New Roman"/>
          <w:sz w:val="24"/>
          <w:szCs w:val="24"/>
        </w:rPr>
      </w:pPr>
    </w:p>
    <w:p w:rsidR="00854A27" w:rsidRDefault="00854A27" w:rsidP="00D80915">
      <w:pPr>
        <w:spacing w:after="0"/>
        <w:jc w:val="right"/>
        <w:rPr>
          <w:rFonts w:ascii="Times New Roman" w:hAnsi="Times New Roman" w:cs="Times New Roman"/>
          <w:sz w:val="24"/>
          <w:szCs w:val="24"/>
        </w:rPr>
      </w:pPr>
    </w:p>
    <w:p w:rsidR="00854A27" w:rsidRDefault="00854A27" w:rsidP="00D80915">
      <w:pPr>
        <w:spacing w:after="0"/>
        <w:jc w:val="right"/>
        <w:rPr>
          <w:rFonts w:ascii="Times New Roman" w:hAnsi="Times New Roman" w:cs="Times New Roman"/>
          <w:sz w:val="24"/>
          <w:szCs w:val="24"/>
        </w:rPr>
      </w:pPr>
    </w:p>
    <w:p w:rsidR="00854A27" w:rsidRDefault="00854A27" w:rsidP="00D80915">
      <w:pPr>
        <w:spacing w:after="0"/>
        <w:jc w:val="right"/>
        <w:rPr>
          <w:rFonts w:ascii="Times New Roman" w:hAnsi="Times New Roman" w:cs="Times New Roman"/>
          <w:sz w:val="24"/>
          <w:szCs w:val="24"/>
        </w:rPr>
      </w:pPr>
    </w:p>
    <w:p w:rsidR="00854A27" w:rsidRDefault="00854A27" w:rsidP="00D80915">
      <w:pPr>
        <w:spacing w:after="0"/>
        <w:jc w:val="right"/>
        <w:rPr>
          <w:rFonts w:ascii="Times New Roman" w:hAnsi="Times New Roman" w:cs="Times New Roman"/>
          <w:sz w:val="24"/>
          <w:szCs w:val="24"/>
        </w:rPr>
      </w:pPr>
    </w:p>
    <w:p w:rsidR="00854A27" w:rsidRDefault="00854A27" w:rsidP="00D80915">
      <w:pPr>
        <w:spacing w:after="0"/>
        <w:jc w:val="right"/>
        <w:rPr>
          <w:rFonts w:ascii="Times New Roman" w:hAnsi="Times New Roman" w:cs="Times New Roman"/>
          <w:sz w:val="24"/>
          <w:szCs w:val="24"/>
        </w:rPr>
      </w:pPr>
    </w:p>
    <w:p w:rsidR="00854A27" w:rsidRDefault="00854A27" w:rsidP="00D80915">
      <w:pPr>
        <w:spacing w:after="0"/>
        <w:jc w:val="right"/>
        <w:rPr>
          <w:rFonts w:ascii="Times New Roman" w:hAnsi="Times New Roman" w:cs="Times New Roman"/>
          <w:sz w:val="24"/>
          <w:szCs w:val="24"/>
        </w:rPr>
      </w:pPr>
    </w:p>
    <w:p w:rsidR="00854A27" w:rsidRDefault="00854A27" w:rsidP="00D80915">
      <w:pPr>
        <w:spacing w:after="0"/>
        <w:jc w:val="right"/>
        <w:rPr>
          <w:rFonts w:ascii="Times New Roman" w:hAnsi="Times New Roman" w:cs="Times New Roman"/>
          <w:sz w:val="24"/>
          <w:szCs w:val="24"/>
        </w:rPr>
      </w:pPr>
    </w:p>
    <w:p w:rsidR="00D80915" w:rsidRDefault="00D80915" w:rsidP="00D80915">
      <w:pPr>
        <w:spacing w:after="0"/>
        <w:jc w:val="right"/>
        <w:rPr>
          <w:rFonts w:ascii="Times New Roman" w:hAnsi="Times New Roman" w:cs="Times New Roman"/>
          <w:sz w:val="24"/>
          <w:szCs w:val="24"/>
        </w:rPr>
      </w:pPr>
    </w:p>
    <w:p w:rsidR="00D80915" w:rsidRDefault="00D80915" w:rsidP="00D80915">
      <w:pPr>
        <w:spacing w:after="0"/>
        <w:jc w:val="right"/>
        <w:rPr>
          <w:rFonts w:ascii="Times New Roman" w:hAnsi="Times New Roman" w:cs="Times New Roman"/>
          <w:sz w:val="24"/>
          <w:szCs w:val="24"/>
        </w:rPr>
      </w:pPr>
    </w:p>
    <w:p w:rsidR="00E90C86" w:rsidRPr="00D80915" w:rsidRDefault="00E90C86" w:rsidP="00D80915">
      <w:pPr>
        <w:spacing w:after="0"/>
        <w:jc w:val="right"/>
        <w:rPr>
          <w:rFonts w:ascii="Courier New" w:hAnsi="Courier New" w:cs="Courier New"/>
          <w:sz w:val="24"/>
          <w:szCs w:val="24"/>
        </w:rPr>
      </w:pPr>
      <w:r>
        <w:rPr>
          <w:rFonts w:ascii="Times New Roman" w:hAnsi="Times New Roman" w:cs="Times New Roman"/>
          <w:sz w:val="24"/>
          <w:szCs w:val="24"/>
        </w:rPr>
        <w:lastRenderedPageBreak/>
        <w:t xml:space="preserve">     </w:t>
      </w:r>
      <w:r w:rsidRPr="00E90C86">
        <w:rPr>
          <w:rFonts w:ascii="Times New Roman" w:hAnsi="Times New Roman" w:cs="Times New Roman"/>
          <w:sz w:val="24"/>
          <w:szCs w:val="24"/>
        </w:rPr>
        <w:t xml:space="preserve">  </w:t>
      </w:r>
      <w:r w:rsidR="000079D4" w:rsidRPr="00D80915">
        <w:rPr>
          <w:rFonts w:ascii="Courier New" w:hAnsi="Courier New" w:cs="Courier New"/>
          <w:sz w:val="24"/>
          <w:szCs w:val="24"/>
        </w:rPr>
        <w:t>Приложение№1 к Административному</w:t>
      </w:r>
      <w:r w:rsidRPr="00D80915">
        <w:rPr>
          <w:rFonts w:ascii="Courier New" w:hAnsi="Courier New" w:cs="Courier New"/>
          <w:sz w:val="24"/>
          <w:szCs w:val="24"/>
        </w:rPr>
        <w:t xml:space="preserve">                                  </w:t>
      </w:r>
      <w:r w:rsidR="000079D4" w:rsidRPr="00D80915">
        <w:rPr>
          <w:rFonts w:ascii="Courier New" w:hAnsi="Courier New" w:cs="Courier New"/>
          <w:sz w:val="24"/>
          <w:szCs w:val="24"/>
        </w:rPr>
        <w:t xml:space="preserve"> </w:t>
      </w:r>
      <w:r w:rsidRPr="00D80915">
        <w:rPr>
          <w:rFonts w:ascii="Courier New" w:hAnsi="Courier New" w:cs="Courier New"/>
          <w:sz w:val="24"/>
          <w:szCs w:val="24"/>
        </w:rPr>
        <w:t xml:space="preserve">                                                регламенту предоставления муниципал</w:t>
      </w:r>
      <w:r w:rsidR="00D80915" w:rsidRPr="00D80915">
        <w:rPr>
          <w:rFonts w:ascii="Courier New" w:hAnsi="Courier New" w:cs="Courier New"/>
          <w:sz w:val="24"/>
          <w:szCs w:val="24"/>
        </w:rPr>
        <w:t>ьной услуге</w:t>
      </w:r>
      <w:r w:rsidRPr="00D80915">
        <w:rPr>
          <w:rFonts w:ascii="Courier New" w:hAnsi="Courier New" w:cs="Courier New"/>
          <w:sz w:val="24"/>
          <w:szCs w:val="24"/>
        </w:rPr>
        <w:t xml:space="preserve">                                                         </w:t>
      </w:r>
    </w:p>
    <w:p w:rsidR="00F672CC" w:rsidRPr="00D80915" w:rsidRDefault="00E90C86" w:rsidP="00D80915">
      <w:pPr>
        <w:spacing w:after="0"/>
        <w:jc w:val="right"/>
        <w:rPr>
          <w:rFonts w:ascii="Courier New" w:hAnsi="Courier New" w:cs="Courier New"/>
          <w:sz w:val="24"/>
          <w:szCs w:val="24"/>
        </w:rPr>
      </w:pPr>
      <w:r w:rsidRPr="00D80915">
        <w:rPr>
          <w:rFonts w:ascii="Courier New" w:hAnsi="Courier New" w:cs="Courier New"/>
          <w:sz w:val="24"/>
          <w:szCs w:val="24"/>
        </w:rPr>
        <w:t xml:space="preserve">                                      </w:t>
      </w:r>
      <w:r w:rsidR="000079D4" w:rsidRPr="00D80915">
        <w:rPr>
          <w:rFonts w:ascii="Courier New" w:hAnsi="Courier New" w:cs="Courier New"/>
          <w:sz w:val="24"/>
          <w:szCs w:val="24"/>
        </w:rPr>
        <w:t xml:space="preserve">«Предоставление земельных участков в аренду без проведения торгов </w:t>
      </w:r>
      <w:r w:rsidRPr="00D80915">
        <w:rPr>
          <w:rFonts w:ascii="Courier New" w:hAnsi="Courier New" w:cs="Courier New"/>
          <w:sz w:val="24"/>
          <w:szCs w:val="24"/>
        </w:rPr>
        <w:t xml:space="preserve">   </w:t>
      </w:r>
      <w:r w:rsidR="000079D4" w:rsidRPr="00D80915">
        <w:rPr>
          <w:rFonts w:ascii="Courier New" w:hAnsi="Courier New" w:cs="Courier New"/>
          <w:sz w:val="24"/>
          <w:szCs w:val="24"/>
        </w:rPr>
        <w:t>на территории МО «</w:t>
      </w:r>
      <w:r w:rsidR="00B868AF" w:rsidRPr="00D80915">
        <w:rPr>
          <w:rFonts w:ascii="Courier New" w:hAnsi="Courier New" w:cs="Courier New"/>
          <w:sz w:val="24"/>
          <w:szCs w:val="24"/>
        </w:rPr>
        <w:t>Маниловск</w:t>
      </w:r>
      <w:r w:rsidR="000079D4" w:rsidRPr="00D80915">
        <w:rPr>
          <w:rFonts w:ascii="Courier New" w:hAnsi="Courier New" w:cs="Courier New"/>
          <w:sz w:val="24"/>
          <w:szCs w:val="24"/>
        </w:rPr>
        <w:t>»»</w:t>
      </w:r>
    </w:p>
    <w:p w:rsidR="001E1558" w:rsidRPr="00D80915" w:rsidRDefault="000079D4">
      <w:pPr>
        <w:rPr>
          <w:rFonts w:ascii="Arial" w:hAnsi="Arial" w:cs="Arial"/>
          <w:sz w:val="24"/>
          <w:szCs w:val="24"/>
        </w:rPr>
      </w:pPr>
      <w:r w:rsidRPr="00B868AF">
        <w:rPr>
          <w:rFonts w:ascii="Times New Roman" w:hAnsi="Times New Roman" w:cs="Times New Roman"/>
          <w:sz w:val="28"/>
          <w:szCs w:val="28"/>
        </w:rPr>
        <w:t xml:space="preserve"> </w:t>
      </w:r>
      <w:r w:rsidRPr="00D80915">
        <w:rPr>
          <w:rFonts w:ascii="Arial" w:hAnsi="Arial" w:cs="Arial"/>
          <w:sz w:val="24"/>
          <w:szCs w:val="24"/>
        </w:rPr>
        <w:t>В Администрацию МО «</w:t>
      </w:r>
      <w:r w:rsidR="00B868AF" w:rsidRPr="00D80915">
        <w:rPr>
          <w:rFonts w:ascii="Arial" w:hAnsi="Arial" w:cs="Arial"/>
          <w:sz w:val="24"/>
          <w:szCs w:val="24"/>
        </w:rPr>
        <w:t>Маниловск</w:t>
      </w:r>
      <w:r w:rsidRPr="00D80915">
        <w:rPr>
          <w:rFonts w:ascii="Arial" w:hAnsi="Arial" w:cs="Arial"/>
          <w:sz w:val="24"/>
          <w:szCs w:val="24"/>
        </w:rPr>
        <w:t>» Заявитель__________________________________________________________________ (Ф.И.О. физического лица или наименование юридического лица) Место жительства: ____________________ ______________________________________ ______________________________________ ______________________________________ (место нахождения и государственный регистрационный номер записи о государственной регистрации юридического лица в ЕГРЮЛ, ИНН) Документ, удостоверяющий личность ___________________________________ ___________________________________ (для физического лица)</w:t>
      </w:r>
    </w:p>
    <w:p w:rsidR="001E1558" w:rsidRPr="00D80915" w:rsidRDefault="000079D4">
      <w:pPr>
        <w:rPr>
          <w:rFonts w:ascii="Arial" w:hAnsi="Arial" w:cs="Arial"/>
          <w:sz w:val="24"/>
          <w:szCs w:val="24"/>
        </w:rPr>
      </w:pPr>
      <w:r w:rsidRPr="00D80915">
        <w:rPr>
          <w:rFonts w:ascii="Arial" w:hAnsi="Arial" w:cs="Arial"/>
          <w:sz w:val="24"/>
          <w:szCs w:val="24"/>
        </w:rPr>
        <w:t xml:space="preserve"> ЗАЯВЛЕНИЕ </w:t>
      </w:r>
    </w:p>
    <w:p w:rsidR="00947459" w:rsidRPr="00D80915" w:rsidRDefault="000079D4">
      <w:pPr>
        <w:rPr>
          <w:rFonts w:ascii="Arial" w:hAnsi="Arial" w:cs="Arial"/>
          <w:sz w:val="24"/>
          <w:szCs w:val="24"/>
        </w:rPr>
      </w:pPr>
      <w:r w:rsidRPr="00D80915">
        <w:rPr>
          <w:rFonts w:ascii="Arial" w:hAnsi="Arial" w:cs="Arial"/>
          <w:sz w:val="24"/>
          <w:szCs w:val="24"/>
        </w:rPr>
        <w:t xml:space="preserve">о предоставлении земельного участка в аренду без проведения торгов Прошу предоставить земельный участок с кадастровым номером _________________ в аренду без проведения торгов для __________________________________________ ____________________________________________________________________________ (вид разрешенного использования) Основание предоставления земельного участка без проведения торгов ____________ ___________________________________________________________________________ (из числа предусмотренных пунктом 2 статьи 39.6 Земельного кодекса РФ)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00947459" w:rsidRPr="00D80915">
        <w:rPr>
          <w:rFonts w:ascii="Arial" w:hAnsi="Arial" w:cs="Arial"/>
          <w:sz w:val="24"/>
          <w:szCs w:val="24"/>
        </w:rPr>
        <w:t>или муниципальных нужд) _______</w:t>
      </w:r>
      <w:r w:rsidRPr="00D80915">
        <w:rPr>
          <w:rFonts w:ascii="Arial" w:hAnsi="Arial" w:cs="Arial"/>
          <w:sz w:val="24"/>
          <w:szCs w:val="24"/>
        </w:rPr>
        <w:t>__________________________________________</w:t>
      </w:r>
      <w:r w:rsidR="00947459" w:rsidRPr="00D80915">
        <w:rPr>
          <w:rFonts w:ascii="Arial" w:hAnsi="Arial" w:cs="Arial"/>
          <w:sz w:val="24"/>
          <w:szCs w:val="24"/>
        </w:rPr>
        <w:t>____________________</w:t>
      </w:r>
      <w:r w:rsidRPr="00D80915">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w:t>
      </w:r>
      <w:r w:rsidR="00947459" w:rsidRPr="00D80915">
        <w:rPr>
          <w:rFonts w:ascii="Arial" w:hAnsi="Arial" w:cs="Arial"/>
          <w:sz w:val="24"/>
          <w:szCs w:val="24"/>
        </w:rPr>
        <w:t>_____________________</w:t>
      </w:r>
    </w:p>
    <w:p w:rsidR="00947459" w:rsidRPr="00D80915" w:rsidRDefault="000079D4" w:rsidP="00D80915">
      <w:pPr>
        <w:jc w:val="both"/>
        <w:rPr>
          <w:rFonts w:ascii="Arial" w:hAnsi="Arial" w:cs="Arial"/>
          <w:sz w:val="24"/>
          <w:szCs w:val="24"/>
        </w:rPr>
      </w:pPr>
      <w:r w:rsidRPr="00D80915">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 _______________________________________</w:t>
      </w:r>
      <w:r w:rsidR="00947459" w:rsidRPr="00D80915">
        <w:rPr>
          <w:rFonts w:ascii="Arial" w:hAnsi="Arial" w:cs="Arial"/>
          <w:sz w:val="24"/>
          <w:szCs w:val="24"/>
        </w:rPr>
        <w:t>____________________________</w:t>
      </w:r>
    </w:p>
    <w:p w:rsidR="00D80915" w:rsidRDefault="000079D4" w:rsidP="00D80915">
      <w:pPr>
        <w:jc w:val="both"/>
        <w:rPr>
          <w:rFonts w:ascii="Courier New" w:hAnsi="Courier New" w:cs="Courier New"/>
          <w:sz w:val="24"/>
          <w:szCs w:val="24"/>
        </w:rPr>
      </w:pPr>
      <w:r w:rsidRPr="00D80915">
        <w:rPr>
          <w:rFonts w:ascii="Arial" w:hAnsi="Arial" w:cs="Arial"/>
          <w:sz w:val="24"/>
          <w:szCs w:val="24"/>
        </w:rPr>
        <w:t>Почтовый адрес и (или) адрес электронной почты для связи с заявителем ______________________________________________</w:t>
      </w:r>
      <w:r w:rsidR="00947459" w:rsidRPr="00D80915">
        <w:rPr>
          <w:rFonts w:ascii="Arial" w:hAnsi="Arial" w:cs="Arial"/>
          <w:sz w:val="24"/>
          <w:szCs w:val="24"/>
        </w:rPr>
        <w:t>______________________</w:t>
      </w:r>
      <w:r w:rsidRPr="00D80915">
        <w:rPr>
          <w:rFonts w:ascii="Arial" w:hAnsi="Arial" w:cs="Arial"/>
          <w:sz w:val="24"/>
          <w:szCs w:val="24"/>
        </w:rPr>
        <w:t xml:space="preserve"> Приложения: 1. Документы, подтверждающие право заявителя на предоставление земельного участка без проведения торгов. 2. Документ, подтверждающий полномочия представителя заявителя.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заявление о прекращении права постоянного (бессрочного) пользования земельным участком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________________/____________________________________ Подпись И.О. Фамил</w:t>
      </w:r>
      <w:r w:rsidR="00947459" w:rsidRPr="00D80915">
        <w:rPr>
          <w:rFonts w:ascii="Arial" w:hAnsi="Arial" w:cs="Arial"/>
          <w:sz w:val="24"/>
          <w:szCs w:val="24"/>
        </w:rPr>
        <w:t>ия «_____» ___________ 20___г.</w:t>
      </w:r>
      <w:r w:rsidR="00E90C86" w:rsidRPr="00D80915">
        <w:rPr>
          <w:rFonts w:ascii="Courier New" w:hAnsi="Courier New" w:cs="Courier New"/>
          <w:sz w:val="24"/>
          <w:szCs w:val="24"/>
        </w:rPr>
        <w:t xml:space="preserve">                                                                            </w:t>
      </w:r>
      <w:r w:rsidRPr="00D80915">
        <w:rPr>
          <w:rFonts w:ascii="Courier New" w:hAnsi="Courier New" w:cs="Courier New"/>
          <w:sz w:val="24"/>
          <w:szCs w:val="24"/>
        </w:rPr>
        <w:t xml:space="preserve"> </w:t>
      </w:r>
    </w:p>
    <w:p w:rsidR="00D80915" w:rsidRDefault="00D80915" w:rsidP="00D80915">
      <w:pPr>
        <w:jc w:val="both"/>
        <w:rPr>
          <w:rFonts w:ascii="Courier New" w:hAnsi="Courier New" w:cs="Courier New"/>
          <w:sz w:val="24"/>
          <w:szCs w:val="24"/>
        </w:rPr>
      </w:pPr>
    </w:p>
    <w:p w:rsidR="00947459" w:rsidRPr="00D80915" w:rsidRDefault="000079D4" w:rsidP="00D80915">
      <w:pPr>
        <w:jc w:val="right"/>
        <w:rPr>
          <w:rFonts w:ascii="Arial" w:hAnsi="Arial" w:cs="Arial"/>
          <w:sz w:val="24"/>
          <w:szCs w:val="24"/>
        </w:rPr>
      </w:pPr>
      <w:r w:rsidRPr="00D80915">
        <w:rPr>
          <w:rFonts w:ascii="Courier New" w:hAnsi="Courier New" w:cs="Courier New"/>
          <w:sz w:val="24"/>
          <w:szCs w:val="24"/>
        </w:rPr>
        <w:t>Приложение№2 к Административному</w:t>
      </w:r>
      <w:r w:rsidR="00E90C86" w:rsidRPr="00D80915">
        <w:rPr>
          <w:rFonts w:ascii="Courier New" w:hAnsi="Courier New" w:cs="Courier New"/>
          <w:sz w:val="24"/>
          <w:szCs w:val="24"/>
        </w:rPr>
        <w:t xml:space="preserve"> </w:t>
      </w:r>
      <w:r w:rsidRPr="00D80915">
        <w:rPr>
          <w:rFonts w:ascii="Courier New" w:hAnsi="Courier New" w:cs="Courier New"/>
          <w:sz w:val="24"/>
          <w:szCs w:val="24"/>
        </w:rPr>
        <w:t>регламенту предоставления муниципальной услуги «Предоставление земельных участков в аренду без проведения торгов на территории МО «</w:t>
      </w:r>
      <w:r w:rsidR="00B868AF" w:rsidRPr="00D80915">
        <w:rPr>
          <w:rFonts w:ascii="Courier New" w:hAnsi="Courier New" w:cs="Courier New"/>
          <w:sz w:val="24"/>
          <w:szCs w:val="24"/>
        </w:rPr>
        <w:t>Маниловск</w:t>
      </w:r>
      <w:r w:rsidRPr="00D80915">
        <w:rPr>
          <w:rFonts w:ascii="Courier New" w:hAnsi="Courier New" w:cs="Courier New"/>
          <w:sz w:val="24"/>
          <w:szCs w:val="24"/>
        </w:rPr>
        <w:t>»</w:t>
      </w:r>
    </w:p>
    <w:p w:rsidR="00F672CC" w:rsidRPr="00D80915" w:rsidRDefault="000079D4" w:rsidP="00D80915">
      <w:pPr>
        <w:jc w:val="center"/>
        <w:rPr>
          <w:rFonts w:ascii="Arial" w:hAnsi="Arial" w:cs="Arial"/>
          <w:sz w:val="24"/>
          <w:szCs w:val="24"/>
        </w:rPr>
      </w:pPr>
      <w:r w:rsidRPr="00D80915">
        <w:rPr>
          <w:rFonts w:ascii="Arial" w:hAnsi="Arial" w:cs="Arial"/>
          <w:sz w:val="24"/>
          <w:szCs w:val="24"/>
        </w:rPr>
        <w:t>ПОСТАНОВЛЕНИЕ</w:t>
      </w:r>
    </w:p>
    <w:p w:rsidR="00947459" w:rsidRPr="00D80915" w:rsidRDefault="000079D4">
      <w:pPr>
        <w:rPr>
          <w:rFonts w:ascii="Arial" w:hAnsi="Arial" w:cs="Arial"/>
          <w:sz w:val="24"/>
          <w:szCs w:val="24"/>
        </w:rPr>
      </w:pPr>
      <w:r w:rsidRPr="00D80915">
        <w:rPr>
          <w:rFonts w:ascii="Arial" w:hAnsi="Arial" w:cs="Arial"/>
          <w:sz w:val="24"/>
          <w:szCs w:val="24"/>
        </w:rPr>
        <w:t xml:space="preserve"> Администрации МО «</w:t>
      </w:r>
      <w:r w:rsidR="00B868AF" w:rsidRPr="00D80915">
        <w:rPr>
          <w:rFonts w:ascii="Arial" w:hAnsi="Arial" w:cs="Arial"/>
          <w:sz w:val="24"/>
          <w:szCs w:val="24"/>
        </w:rPr>
        <w:t>Маниловск</w:t>
      </w:r>
      <w:r w:rsidR="00947459" w:rsidRPr="00D80915">
        <w:rPr>
          <w:rFonts w:ascii="Arial" w:hAnsi="Arial" w:cs="Arial"/>
          <w:sz w:val="24"/>
          <w:szCs w:val="24"/>
        </w:rPr>
        <w:t xml:space="preserve">»     от           </w:t>
      </w:r>
      <w:r w:rsidRPr="00D80915">
        <w:rPr>
          <w:rFonts w:ascii="Arial" w:hAnsi="Arial" w:cs="Arial"/>
          <w:sz w:val="24"/>
          <w:szCs w:val="24"/>
        </w:rPr>
        <w:t xml:space="preserve"> №________ О предоставлении _________________________________ Фамилия И.О. (название) заявителя земельного участка в аренду без проведения торгов Рассмотрев заявление, поступившее ____________ от __________________________ дата Фамилия И.О. (название) заявителя о предоставлении земельного участка в аренду без проведения торгов, руководствуясь Земельным кодексом Российской Федерации, Уставом МО «</w:t>
      </w:r>
      <w:r w:rsidR="00B868AF" w:rsidRPr="00D80915">
        <w:rPr>
          <w:rFonts w:ascii="Arial" w:hAnsi="Arial" w:cs="Arial"/>
          <w:sz w:val="24"/>
          <w:szCs w:val="24"/>
        </w:rPr>
        <w:t>Маниловск</w:t>
      </w:r>
      <w:r w:rsidRPr="00D80915">
        <w:rPr>
          <w:rFonts w:ascii="Arial" w:hAnsi="Arial" w:cs="Arial"/>
          <w:sz w:val="24"/>
          <w:szCs w:val="24"/>
        </w:rPr>
        <w:t>», Администрация МО «</w:t>
      </w:r>
      <w:r w:rsidR="00B868AF" w:rsidRPr="00D80915">
        <w:rPr>
          <w:rFonts w:ascii="Arial" w:hAnsi="Arial" w:cs="Arial"/>
          <w:sz w:val="24"/>
          <w:szCs w:val="24"/>
        </w:rPr>
        <w:t>Маниловск</w:t>
      </w:r>
      <w:r w:rsidRPr="00D80915">
        <w:rPr>
          <w:rFonts w:ascii="Arial" w:hAnsi="Arial" w:cs="Arial"/>
          <w:sz w:val="24"/>
          <w:szCs w:val="24"/>
        </w:rPr>
        <w:t xml:space="preserve">» </w:t>
      </w:r>
    </w:p>
    <w:p w:rsidR="00947459" w:rsidRPr="00D80915" w:rsidRDefault="000079D4">
      <w:pPr>
        <w:rPr>
          <w:rFonts w:ascii="Arial" w:hAnsi="Arial" w:cs="Arial"/>
          <w:sz w:val="24"/>
          <w:szCs w:val="24"/>
        </w:rPr>
      </w:pPr>
      <w:r w:rsidRPr="00D80915">
        <w:rPr>
          <w:rFonts w:ascii="Arial" w:hAnsi="Arial" w:cs="Arial"/>
          <w:sz w:val="24"/>
          <w:szCs w:val="24"/>
        </w:rPr>
        <w:t xml:space="preserve">ПОСТАНОВЛЯЕТ: </w:t>
      </w:r>
    </w:p>
    <w:p w:rsidR="00947459" w:rsidRPr="00D80915" w:rsidRDefault="000079D4">
      <w:pPr>
        <w:rPr>
          <w:rFonts w:ascii="Arial" w:hAnsi="Arial" w:cs="Arial"/>
          <w:sz w:val="24"/>
          <w:szCs w:val="24"/>
        </w:rPr>
      </w:pPr>
      <w:r w:rsidRPr="00D80915">
        <w:rPr>
          <w:rFonts w:ascii="Arial" w:hAnsi="Arial" w:cs="Arial"/>
          <w:sz w:val="24"/>
          <w:szCs w:val="24"/>
        </w:rPr>
        <w:t>1. Предоставить в аренду без проведения торгов ______________________________________________</w:t>
      </w:r>
      <w:r w:rsidR="00947459" w:rsidRPr="00D80915">
        <w:rPr>
          <w:rFonts w:ascii="Arial" w:hAnsi="Arial" w:cs="Arial"/>
          <w:sz w:val="24"/>
          <w:szCs w:val="24"/>
        </w:rPr>
        <w:t>_______________________</w:t>
      </w:r>
      <w:r w:rsidR="00854A27">
        <w:rPr>
          <w:rFonts w:ascii="Arial" w:hAnsi="Arial" w:cs="Arial"/>
          <w:sz w:val="24"/>
          <w:szCs w:val="24"/>
        </w:rPr>
        <w:t xml:space="preserve"> </w:t>
      </w:r>
      <w:r w:rsidRPr="00D80915">
        <w:rPr>
          <w:rFonts w:ascii="Arial" w:hAnsi="Arial" w:cs="Arial"/>
          <w:sz w:val="24"/>
          <w:szCs w:val="24"/>
        </w:rPr>
        <w:t>(Фамилия И.О. (название) заявителя) _____________________________________________</w:t>
      </w:r>
      <w:r w:rsidR="00947459" w:rsidRPr="00D80915">
        <w:rPr>
          <w:rFonts w:ascii="Arial" w:hAnsi="Arial" w:cs="Arial"/>
          <w:sz w:val="24"/>
          <w:szCs w:val="24"/>
        </w:rPr>
        <w:t>________________________</w:t>
      </w:r>
      <w:r w:rsidRPr="00D80915">
        <w:rPr>
          <w:rFonts w:ascii="Arial" w:hAnsi="Arial" w:cs="Arial"/>
          <w:sz w:val="24"/>
          <w:szCs w:val="24"/>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земельный участок с кадастровым N ______________________________________________ находящийся по адресу (имеющий адресные ориентиры): Российская Федерация, Иркутская область, Аларский район, _____________________________________________</w:t>
      </w:r>
      <w:r w:rsidR="00947459" w:rsidRPr="00D80915">
        <w:rPr>
          <w:rFonts w:ascii="Arial" w:hAnsi="Arial" w:cs="Arial"/>
          <w:sz w:val="24"/>
          <w:szCs w:val="24"/>
        </w:rPr>
        <w:t>__________________________</w:t>
      </w:r>
      <w:r w:rsidRPr="00D80915">
        <w:rPr>
          <w:rFonts w:ascii="Arial" w:hAnsi="Arial" w:cs="Arial"/>
          <w:sz w:val="24"/>
          <w:szCs w:val="24"/>
        </w:rPr>
        <w:t xml:space="preserve"> поселок, село и др., улица, дом, строение, ____________________________________________________________, (далее - участок) иные адресные ориентиры) для использования в целях _____________________________________________________, (вид разрешенного использования) общей площадью ________ кв. м. 2. Заключить с ___________________________________________ договор аренды (Фамилия И.О. (название</w:t>
      </w:r>
      <w:r w:rsidR="00947459" w:rsidRPr="00D80915">
        <w:rPr>
          <w:rFonts w:ascii="Arial" w:hAnsi="Arial" w:cs="Arial"/>
          <w:sz w:val="24"/>
          <w:szCs w:val="24"/>
        </w:rPr>
        <w:t>) заявителя) земельного участка.</w:t>
      </w:r>
    </w:p>
    <w:p w:rsidR="00947459" w:rsidRPr="00D80915" w:rsidRDefault="000079D4">
      <w:pPr>
        <w:rPr>
          <w:rFonts w:ascii="Arial" w:hAnsi="Arial" w:cs="Arial"/>
          <w:sz w:val="24"/>
          <w:szCs w:val="24"/>
        </w:rPr>
      </w:pPr>
      <w:r w:rsidRPr="00D80915">
        <w:rPr>
          <w:rFonts w:ascii="Arial" w:hAnsi="Arial" w:cs="Arial"/>
          <w:sz w:val="24"/>
          <w:szCs w:val="24"/>
        </w:rPr>
        <w:t xml:space="preserve"> 3. Постановление вступает в силу с момента подписания.</w:t>
      </w:r>
    </w:p>
    <w:p w:rsidR="00947459" w:rsidRPr="00D80915" w:rsidRDefault="000079D4">
      <w:pPr>
        <w:rPr>
          <w:rFonts w:ascii="Arial" w:hAnsi="Arial" w:cs="Arial"/>
          <w:sz w:val="24"/>
          <w:szCs w:val="24"/>
        </w:rPr>
      </w:pPr>
      <w:r w:rsidRPr="00D80915">
        <w:rPr>
          <w:rFonts w:ascii="Arial" w:hAnsi="Arial" w:cs="Arial"/>
          <w:sz w:val="24"/>
          <w:szCs w:val="24"/>
        </w:rPr>
        <w:t xml:space="preserve"> Глава МО «</w:t>
      </w:r>
      <w:r w:rsidR="00B868AF" w:rsidRPr="00D80915">
        <w:rPr>
          <w:rFonts w:ascii="Arial" w:hAnsi="Arial" w:cs="Arial"/>
          <w:sz w:val="24"/>
          <w:szCs w:val="24"/>
        </w:rPr>
        <w:t>Маниловск</w:t>
      </w:r>
      <w:r w:rsidRPr="00D80915">
        <w:rPr>
          <w:rFonts w:ascii="Arial" w:hAnsi="Arial" w:cs="Arial"/>
          <w:sz w:val="24"/>
          <w:szCs w:val="24"/>
        </w:rPr>
        <w:t>» ___________</w:t>
      </w:r>
      <w:r w:rsidR="00947459" w:rsidRPr="00D80915">
        <w:rPr>
          <w:rFonts w:ascii="Arial" w:hAnsi="Arial" w:cs="Arial"/>
          <w:sz w:val="24"/>
          <w:szCs w:val="24"/>
        </w:rPr>
        <w:t>______ (подпись) (</w:t>
      </w:r>
      <w:proofErr w:type="spellStart"/>
      <w:r w:rsidR="00947459" w:rsidRPr="00D80915">
        <w:rPr>
          <w:rFonts w:ascii="Arial" w:hAnsi="Arial" w:cs="Arial"/>
          <w:sz w:val="24"/>
          <w:szCs w:val="24"/>
        </w:rPr>
        <w:t>И.О.Фамилия</w:t>
      </w:r>
      <w:proofErr w:type="spellEnd"/>
      <w:r w:rsidR="00947459" w:rsidRPr="00D80915">
        <w:rPr>
          <w:rFonts w:ascii="Arial" w:hAnsi="Arial" w:cs="Arial"/>
          <w:sz w:val="24"/>
          <w:szCs w:val="24"/>
        </w:rPr>
        <w:t>)</w:t>
      </w:r>
    </w:p>
    <w:p w:rsidR="00947459" w:rsidRPr="00D80915" w:rsidRDefault="00947459">
      <w:pPr>
        <w:rPr>
          <w:rFonts w:ascii="Arial" w:hAnsi="Arial" w:cs="Arial"/>
          <w:sz w:val="24"/>
          <w:szCs w:val="24"/>
        </w:rPr>
      </w:pPr>
    </w:p>
    <w:p w:rsidR="00947459" w:rsidRPr="00D80915" w:rsidRDefault="00947459">
      <w:pPr>
        <w:rPr>
          <w:rFonts w:ascii="Arial" w:hAnsi="Arial" w:cs="Arial"/>
          <w:sz w:val="24"/>
          <w:szCs w:val="24"/>
        </w:rPr>
      </w:pPr>
    </w:p>
    <w:p w:rsidR="00947459" w:rsidRDefault="00947459">
      <w:pPr>
        <w:rPr>
          <w:rFonts w:ascii="Times New Roman" w:hAnsi="Times New Roman" w:cs="Times New Roman"/>
          <w:sz w:val="28"/>
          <w:szCs w:val="28"/>
        </w:rPr>
      </w:pPr>
    </w:p>
    <w:p w:rsidR="00947459" w:rsidRDefault="00947459">
      <w:pPr>
        <w:rPr>
          <w:rFonts w:ascii="Times New Roman" w:hAnsi="Times New Roman" w:cs="Times New Roman"/>
          <w:sz w:val="28"/>
          <w:szCs w:val="28"/>
        </w:rPr>
      </w:pPr>
    </w:p>
    <w:p w:rsidR="00947459" w:rsidRDefault="00947459">
      <w:pPr>
        <w:rPr>
          <w:rFonts w:ascii="Times New Roman" w:hAnsi="Times New Roman" w:cs="Times New Roman"/>
          <w:sz w:val="28"/>
          <w:szCs w:val="28"/>
        </w:rPr>
      </w:pPr>
    </w:p>
    <w:p w:rsidR="00D80915" w:rsidRDefault="00D80915">
      <w:pPr>
        <w:rPr>
          <w:rFonts w:ascii="Times New Roman" w:hAnsi="Times New Roman" w:cs="Times New Roman"/>
          <w:sz w:val="28"/>
          <w:szCs w:val="28"/>
        </w:rPr>
      </w:pPr>
    </w:p>
    <w:p w:rsidR="00D80915" w:rsidRDefault="00D80915">
      <w:pPr>
        <w:rPr>
          <w:rFonts w:ascii="Times New Roman" w:hAnsi="Times New Roman" w:cs="Times New Roman"/>
          <w:sz w:val="28"/>
          <w:szCs w:val="28"/>
        </w:rPr>
      </w:pPr>
    </w:p>
    <w:p w:rsidR="00D80915" w:rsidRDefault="00D80915">
      <w:pPr>
        <w:rPr>
          <w:rFonts w:ascii="Times New Roman" w:hAnsi="Times New Roman" w:cs="Times New Roman"/>
          <w:sz w:val="28"/>
          <w:szCs w:val="28"/>
        </w:rPr>
      </w:pPr>
    </w:p>
    <w:p w:rsidR="00D80915" w:rsidRDefault="00D80915">
      <w:pPr>
        <w:rPr>
          <w:rFonts w:ascii="Times New Roman" w:hAnsi="Times New Roman" w:cs="Times New Roman"/>
          <w:sz w:val="28"/>
          <w:szCs w:val="28"/>
        </w:rPr>
      </w:pPr>
    </w:p>
    <w:p w:rsidR="00947459" w:rsidRDefault="00947459">
      <w:pPr>
        <w:rPr>
          <w:rFonts w:ascii="Times New Roman" w:hAnsi="Times New Roman" w:cs="Times New Roman"/>
          <w:sz w:val="28"/>
          <w:szCs w:val="28"/>
        </w:rPr>
      </w:pPr>
      <w:bookmarkStart w:id="0" w:name="_GoBack"/>
      <w:bookmarkEnd w:id="0"/>
    </w:p>
    <w:p w:rsidR="00F672CC" w:rsidRPr="00D80915" w:rsidRDefault="000079D4" w:rsidP="00D80915">
      <w:pPr>
        <w:jc w:val="right"/>
        <w:rPr>
          <w:rFonts w:ascii="Courier New" w:hAnsi="Courier New" w:cs="Courier New"/>
          <w:sz w:val="24"/>
          <w:szCs w:val="24"/>
        </w:rPr>
      </w:pPr>
      <w:r w:rsidRPr="00D80915">
        <w:rPr>
          <w:rFonts w:ascii="Courier New" w:hAnsi="Courier New" w:cs="Courier New"/>
          <w:sz w:val="24"/>
          <w:szCs w:val="24"/>
        </w:rPr>
        <w:lastRenderedPageBreak/>
        <w:t xml:space="preserve"> </w:t>
      </w:r>
      <w:r w:rsidR="00E90C86" w:rsidRPr="00D80915">
        <w:rPr>
          <w:rFonts w:ascii="Courier New" w:hAnsi="Courier New" w:cs="Courier New"/>
          <w:sz w:val="24"/>
          <w:szCs w:val="24"/>
        </w:rPr>
        <w:t xml:space="preserve">                                        </w:t>
      </w:r>
      <w:r w:rsidRPr="00D80915">
        <w:rPr>
          <w:rFonts w:ascii="Courier New" w:hAnsi="Courier New" w:cs="Courier New"/>
          <w:sz w:val="24"/>
          <w:szCs w:val="24"/>
        </w:rPr>
        <w:t>Приложение№3 к Административному</w:t>
      </w:r>
      <w:r w:rsidR="00E90C86" w:rsidRPr="00D80915">
        <w:rPr>
          <w:rFonts w:ascii="Courier New" w:hAnsi="Courier New" w:cs="Courier New"/>
          <w:sz w:val="24"/>
          <w:szCs w:val="24"/>
        </w:rPr>
        <w:t xml:space="preserve"> </w:t>
      </w:r>
      <w:r w:rsidRPr="00D80915">
        <w:rPr>
          <w:rFonts w:ascii="Courier New" w:hAnsi="Courier New" w:cs="Courier New"/>
          <w:sz w:val="24"/>
          <w:szCs w:val="24"/>
        </w:rPr>
        <w:t>регламенту предоставления муниципальной услуги «Предоставление земельных участков в аренду без проведения торгов на территории МО «</w:t>
      </w:r>
      <w:r w:rsidR="00B868AF" w:rsidRPr="00D80915">
        <w:rPr>
          <w:rFonts w:ascii="Courier New" w:hAnsi="Courier New" w:cs="Courier New"/>
          <w:sz w:val="24"/>
          <w:szCs w:val="24"/>
        </w:rPr>
        <w:t>Маниловск</w:t>
      </w:r>
      <w:r w:rsidRPr="00D80915">
        <w:rPr>
          <w:rFonts w:ascii="Courier New" w:hAnsi="Courier New" w:cs="Courier New"/>
          <w:sz w:val="24"/>
          <w:szCs w:val="24"/>
        </w:rPr>
        <w:t>»»</w:t>
      </w:r>
    </w:p>
    <w:p w:rsidR="00D80915" w:rsidRPr="00E90C86" w:rsidRDefault="00D80915">
      <w:pPr>
        <w:rPr>
          <w:rFonts w:ascii="Times New Roman" w:hAnsi="Times New Roman" w:cs="Times New Roman"/>
          <w:sz w:val="24"/>
          <w:szCs w:val="24"/>
        </w:rPr>
      </w:pPr>
    </w:p>
    <w:p w:rsidR="00947459" w:rsidRPr="00D80915" w:rsidRDefault="000079D4" w:rsidP="00D80915">
      <w:pPr>
        <w:jc w:val="both"/>
        <w:rPr>
          <w:rFonts w:ascii="Arial" w:hAnsi="Arial" w:cs="Arial"/>
          <w:sz w:val="24"/>
          <w:szCs w:val="24"/>
        </w:rPr>
      </w:pPr>
      <w:r w:rsidRPr="00D80915">
        <w:rPr>
          <w:rFonts w:ascii="Arial" w:hAnsi="Arial" w:cs="Arial"/>
          <w:sz w:val="24"/>
          <w:szCs w:val="24"/>
        </w:rPr>
        <w:t>ДОГОВОР АРЕНДЫ ЗЕМЕЛЬНОГО УЧАСТКА _____________________________ "__" _________ 20_ г. (место заключения договора) На основании постановления администрации МО «</w:t>
      </w:r>
      <w:r w:rsidR="00B868AF" w:rsidRPr="00D80915">
        <w:rPr>
          <w:rFonts w:ascii="Arial" w:hAnsi="Arial" w:cs="Arial"/>
          <w:sz w:val="24"/>
          <w:szCs w:val="24"/>
        </w:rPr>
        <w:t>Маниловск</w:t>
      </w:r>
      <w:r w:rsidRPr="00D80915">
        <w:rPr>
          <w:rFonts w:ascii="Arial" w:hAnsi="Arial" w:cs="Arial"/>
          <w:sz w:val="24"/>
          <w:szCs w:val="24"/>
        </w:rPr>
        <w:t>» от ___.__.20__ № _____, администрация МО «</w:t>
      </w:r>
      <w:r w:rsidR="00B868AF" w:rsidRPr="00D80915">
        <w:rPr>
          <w:rFonts w:ascii="Arial" w:hAnsi="Arial" w:cs="Arial"/>
          <w:sz w:val="24"/>
          <w:szCs w:val="24"/>
        </w:rPr>
        <w:t>Маниловск</w:t>
      </w:r>
      <w:r w:rsidRPr="00D80915">
        <w:rPr>
          <w:rFonts w:ascii="Arial" w:hAnsi="Arial" w:cs="Arial"/>
          <w:sz w:val="24"/>
          <w:szCs w:val="24"/>
        </w:rPr>
        <w:t>» в лице Главы поселения ________________________________, действующего на основании Устава, именуемая в дальнейшем "Арендодатель", и ________________________________________________________________ (гражданин или юридическое лицо) в лице ________________________________, действующего на основании ____________________________, именуемый в дальнейшем "Арендатор", и именуемые в дальнейшем "Стороны", заключили настоящий Договор о нижеследующем: 1. Предмет договора 1.1. 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 __________________________________________________________________ (категория земель) с кадастровым N _________________________________________________, находящийся по адресу (имеющий адресные ориентиры): Российская Федерация, Иркутская область, Аларский район, МО «</w:t>
      </w:r>
      <w:r w:rsidR="00B868AF" w:rsidRPr="00D80915">
        <w:rPr>
          <w:rFonts w:ascii="Arial" w:hAnsi="Arial" w:cs="Arial"/>
          <w:sz w:val="24"/>
          <w:szCs w:val="24"/>
        </w:rPr>
        <w:t>Маниловск</w:t>
      </w:r>
      <w:r w:rsidRPr="00D80915">
        <w:rPr>
          <w:rFonts w:ascii="Arial" w:hAnsi="Arial" w:cs="Arial"/>
          <w:sz w:val="24"/>
          <w:szCs w:val="24"/>
        </w:rPr>
        <w:t>», _________________________________________________________________ поселок, село и др., улица, дом, _______________________________________________________( далее – Участок) строение и др., иные адресные ориентиры) для использования в целях _______________________________________, (вид, виды разрешенного использования) в границах, указанных в кадастровом паспорте Участка, прилагаемом к настоящему Договору и являющемся его неотъемлемой частью, общей площадью ____________ кв. м. 1.2. Сдача участка в субаренду без согласия Арендодателя не допускается. Согласие оформляется постановлением администрации МО «</w:t>
      </w:r>
      <w:r w:rsidR="00B868AF" w:rsidRPr="00D80915">
        <w:rPr>
          <w:rFonts w:ascii="Arial" w:hAnsi="Arial" w:cs="Arial"/>
          <w:sz w:val="24"/>
          <w:szCs w:val="24"/>
        </w:rPr>
        <w:t>Маниловск</w:t>
      </w:r>
      <w:r w:rsidRPr="00D80915">
        <w:rPr>
          <w:rFonts w:ascii="Arial" w:hAnsi="Arial" w:cs="Arial"/>
          <w:sz w:val="24"/>
          <w:szCs w:val="24"/>
        </w:rPr>
        <w:t>». 2. Плата по Договору 2.1. Арендная плата составляет _________________________ рублей в год. 2.2. Оплата производится в рублях. Сумма платежа перечисляется ежемесячно до 10 числа месяца, следующего за расчетным периодом, в размере 12 от годовой суммы арендной платы, на счета органов казначейства Аларского района, открытые на балансовом счете ____________________________________. (номер счета)24 В платежном документе в поле "Назначение платежа" указывается код бюджетной классификации _____________________________________. (номер кода) Сведения о реквизитах счета: а) наименование органа казначейства ____________; б) N счета органа казначейства _________________. 2.3. Размер и сроки внесения арендной платы могут изменяться Арендодателем в одностороннем порядке в соответствии с изменением законодательства РФ, Иркутской области, нормативными правовыми актами администрации МО «</w:t>
      </w:r>
      <w:r w:rsidR="00B868AF" w:rsidRPr="00D80915">
        <w:rPr>
          <w:rFonts w:ascii="Arial" w:hAnsi="Arial" w:cs="Arial"/>
          <w:sz w:val="24"/>
          <w:szCs w:val="24"/>
        </w:rPr>
        <w:t>Маниловск</w:t>
      </w:r>
      <w:r w:rsidRPr="00D80915">
        <w:rPr>
          <w:rFonts w:ascii="Arial" w:hAnsi="Arial" w:cs="Arial"/>
          <w:sz w:val="24"/>
          <w:szCs w:val="24"/>
        </w:rPr>
        <w:t>».</w:t>
      </w:r>
    </w:p>
    <w:p w:rsidR="00947459" w:rsidRPr="00D80915" w:rsidRDefault="000079D4" w:rsidP="00D80915">
      <w:pPr>
        <w:jc w:val="both"/>
        <w:rPr>
          <w:rFonts w:ascii="Arial" w:hAnsi="Arial" w:cs="Arial"/>
          <w:sz w:val="24"/>
          <w:szCs w:val="24"/>
        </w:rPr>
      </w:pPr>
      <w:r w:rsidRPr="00D80915">
        <w:rPr>
          <w:rFonts w:ascii="Arial" w:hAnsi="Arial" w:cs="Arial"/>
          <w:sz w:val="24"/>
          <w:szCs w:val="24"/>
        </w:rPr>
        <w:t>3. Ограничения использования и обременения Участка 3.1. Ограничения использования Участка: _________________________________________________________________ _</w:t>
      </w:r>
      <w:r w:rsidR="00947459" w:rsidRPr="00D80915">
        <w:rPr>
          <w:rFonts w:ascii="Arial" w:hAnsi="Arial" w:cs="Arial"/>
          <w:sz w:val="24"/>
          <w:szCs w:val="24"/>
        </w:rPr>
        <w:t>_</w:t>
      </w:r>
      <w:r w:rsidRPr="00D80915">
        <w:rPr>
          <w:rFonts w:ascii="Arial" w:hAnsi="Arial" w:cs="Arial"/>
          <w:sz w:val="24"/>
          <w:szCs w:val="24"/>
        </w:rPr>
        <w:t xml:space="preserve"> (указываются в соответствии с кадастровым паспортом Участка) 3.2. Обременения Участка: _________________________________________________________________ _</w:t>
      </w:r>
      <w:r w:rsidR="00947459" w:rsidRPr="00D80915">
        <w:rPr>
          <w:rFonts w:ascii="Arial" w:hAnsi="Arial" w:cs="Arial"/>
          <w:sz w:val="24"/>
          <w:szCs w:val="24"/>
        </w:rPr>
        <w:t>___</w:t>
      </w:r>
      <w:r w:rsidRPr="00D80915">
        <w:rPr>
          <w:rFonts w:ascii="Arial" w:hAnsi="Arial" w:cs="Arial"/>
          <w:sz w:val="24"/>
          <w:szCs w:val="24"/>
        </w:rPr>
        <w:t xml:space="preserve"> (указываются в соответствии с кадастровым паспортом Участка) 2.Срокдействиядоговора 2.1. Срок действия настоящего Договора: </w:t>
      </w:r>
      <w:r w:rsidRPr="00D80915">
        <w:rPr>
          <w:rFonts w:ascii="Arial" w:hAnsi="Arial" w:cs="Arial"/>
          <w:sz w:val="24"/>
          <w:szCs w:val="24"/>
        </w:rPr>
        <w:lastRenderedPageBreak/>
        <w:t>_________________ лет. (</w:t>
      </w:r>
      <w:proofErr w:type="gramStart"/>
      <w:r w:rsidRPr="00D80915">
        <w:rPr>
          <w:rFonts w:ascii="Arial" w:hAnsi="Arial" w:cs="Arial"/>
          <w:sz w:val="24"/>
          <w:szCs w:val="24"/>
        </w:rPr>
        <w:t>не</w:t>
      </w:r>
      <w:proofErr w:type="gramEnd"/>
      <w:r w:rsidRPr="00D80915">
        <w:rPr>
          <w:rFonts w:ascii="Arial" w:hAnsi="Arial" w:cs="Arial"/>
          <w:sz w:val="24"/>
          <w:szCs w:val="24"/>
        </w:rPr>
        <w:t xml:space="preserve"> более 20 лет) 4.ПраваиобязанностиСторон 4.1. </w:t>
      </w:r>
      <w:r w:rsidRPr="00D80915">
        <w:rPr>
          <w:rFonts w:ascii="Arial" w:hAnsi="Arial" w:cs="Arial"/>
          <w:b/>
          <w:sz w:val="24"/>
          <w:szCs w:val="24"/>
        </w:rPr>
        <w:t>Арендодатель обязан</w:t>
      </w:r>
      <w:r w:rsidRPr="00D80915">
        <w:rPr>
          <w:rFonts w:ascii="Arial" w:hAnsi="Arial" w:cs="Arial"/>
          <w:sz w:val="24"/>
          <w:szCs w:val="24"/>
        </w:rPr>
        <w:t>:</w:t>
      </w:r>
    </w:p>
    <w:p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 </w:t>
      </w:r>
    </w:p>
    <w:p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4.1.2. письменно уведомлять </w:t>
      </w:r>
      <w:r w:rsidR="00947459" w:rsidRPr="00D80915">
        <w:rPr>
          <w:rFonts w:ascii="Arial" w:hAnsi="Arial" w:cs="Arial"/>
          <w:sz w:val="24"/>
          <w:szCs w:val="24"/>
        </w:rPr>
        <w:t>Арендатора не позднее, чем за 15 (пятнадцать</w:t>
      </w:r>
      <w:r w:rsidRPr="00D80915">
        <w:rPr>
          <w:rFonts w:ascii="Arial" w:hAnsi="Arial" w:cs="Arial"/>
          <w:sz w:val="24"/>
          <w:szCs w:val="24"/>
        </w:rPr>
        <w:t xml:space="preserve">)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4.2. </w:t>
      </w:r>
      <w:r w:rsidRPr="00D80915">
        <w:rPr>
          <w:rFonts w:ascii="Arial" w:hAnsi="Arial" w:cs="Arial"/>
          <w:b/>
          <w:sz w:val="24"/>
          <w:szCs w:val="24"/>
        </w:rPr>
        <w:t>Права Арендодателя</w:t>
      </w:r>
      <w:r w:rsidRPr="00D80915">
        <w:rPr>
          <w:rFonts w:ascii="Arial" w:hAnsi="Arial" w:cs="Arial"/>
          <w:sz w:val="24"/>
          <w:szCs w:val="24"/>
        </w:rPr>
        <w:t xml:space="preserve">: </w:t>
      </w:r>
    </w:p>
    <w:p w:rsidR="00947459" w:rsidRPr="00D80915" w:rsidRDefault="000079D4" w:rsidP="00D80915">
      <w:pPr>
        <w:jc w:val="both"/>
        <w:rPr>
          <w:rFonts w:ascii="Arial" w:hAnsi="Arial" w:cs="Arial"/>
          <w:sz w:val="24"/>
          <w:szCs w:val="24"/>
        </w:rPr>
      </w:pPr>
      <w:r w:rsidRPr="00D80915">
        <w:rPr>
          <w:rFonts w:ascii="Arial" w:hAnsi="Arial" w:cs="Arial"/>
          <w:sz w:val="24"/>
          <w:szCs w:val="24"/>
        </w:rPr>
        <w:t>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Иркутской области, нормативных правовых актов администрации МО «</w:t>
      </w:r>
      <w:r w:rsidR="00B868AF" w:rsidRPr="00D80915">
        <w:rPr>
          <w:rFonts w:ascii="Arial" w:hAnsi="Arial" w:cs="Arial"/>
          <w:sz w:val="24"/>
          <w:szCs w:val="24"/>
        </w:rPr>
        <w:t>Маниловск</w:t>
      </w:r>
      <w:r w:rsidRPr="00D80915">
        <w:rPr>
          <w:rFonts w:ascii="Arial" w:hAnsi="Arial" w:cs="Arial"/>
          <w:sz w:val="24"/>
          <w:szCs w:val="24"/>
        </w:rPr>
        <w:t>»;</w:t>
      </w:r>
    </w:p>
    <w:p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4.2.2. на беспрепятственный доступ на земельный участок с целью его осмотра на предмет соблюдения условий договора;</w:t>
      </w:r>
    </w:p>
    <w:p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4.2.3. расторгнуть настоящий договор в случаях: а) невнесения Арендатором арендной платы; б) нарушения Арендатором сроков внесения арендной платы два и более раз; в) нарушения Арендатором условий целевого использования земельного участка, являющего предметом настоящего Договора; г) нарушения Арендатором пункта 1.2 настоящего Договора;25 д) изъятия земельного участка для государственных или муниципальных нужд; е) при отказе Арендатора от подписания дополнительного соглашения к настоящему Договору при изменении арендной платы; ж) в иных случаях, предусмотренных законодательством Российской Федерации. </w:t>
      </w:r>
    </w:p>
    <w:p w:rsidR="00947459" w:rsidRPr="00D80915" w:rsidRDefault="000079D4" w:rsidP="00D80915">
      <w:pPr>
        <w:jc w:val="both"/>
        <w:rPr>
          <w:rFonts w:ascii="Arial" w:hAnsi="Arial" w:cs="Arial"/>
          <w:sz w:val="24"/>
          <w:szCs w:val="24"/>
        </w:rPr>
      </w:pPr>
      <w:r w:rsidRPr="00D80915">
        <w:rPr>
          <w:rFonts w:ascii="Arial" w:hAnsi="Arial" w:cs="Arial"/>
          <w:sz w:val="24"/>
          <w:szCs w:val="24"/>
        </w:rPr>
        <w:t>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4.3</w:t>
      </w:r>
      <w:r w:rsidRPr="00D80915">
        <w:rPr>
          <w:rFonts w:ascii="Arial" w:hAnsi="Arial" w:cs="Arial"/>
          <w:b/>
          <w:sz w:val="24"/>
          <w:szCs w:val="24"/>
        </w:rPr>
        <w:t>. Арендатор обязан</w:t>
      </w:r>
      <w:r w:rsidRPr="00D80915">
        <w:rPr>
          <w:rFonts w:ascii="Arial" w:hAnsi="Arial" w:cs="Arial"/>
          <w:sz w:val="24"/>
          <w:szCs w:val="24"/>
        </w:rPr>
        <w:t xml:space="preserve">: </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4.3.1. в определенные настоящим Договором сроки производить внесение арендной платы;</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4.3.2. использовать земельный участок в соответствии с целевым назначением; 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 </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 </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4.3.6. не допускать действий, приводящих к ухудшению экологической обстановки на земельном участке и прилегающих территориях; </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4.3.7. соблюдать санитарные, противопожарные нормы и требования, а также Правила благоустройства территории МО «</w:t>
      </w:r>
      <w:r w:rsidR="00B868AF" w:rsidRPr="00D80915">
        <w:rPr>
          <w:rFonts w:ascii="Arial" w:hAnsi="Arial" w:cs="Arial"/>
          <w:sz w:val="24"/>
          <w:szCs w:val="24"/>
        </w:rPr>
        <w:t>Маниловск</w:t>
      </w:r>
      <w:r w:rsidRPr="00D80915">
        <w:rPr>
          <w:rFonts w:ascii="Arial" w:hAnsi="Arial" w:cs="Arial"/>
          <w:sz w:val="24"/>
          <w:szCs w:val="24"/>
        </w:rPr>
        <w:t>»;</w:t>
      </w:r>
    </w:p>
    <w:p w:rsidR="00947459" w:rsidRPr="00D80915" w:rsidRDefault="000079D4" w:rsidP="00D80915">
      <w:pPr>
        <w:jc w:val="both"/>
        <w:rPr>
          <w:rFonts w:ascii="Arial" w:hAnsi="Arial" w:cs="Arial"/>
          <w:sz w:val="24"/>
          <w:szCs w:val="24"/>
        </w:rPr>
      </w:pPr>
      <w:r w:rsidRPr="00D80915">
        <w:rPr>
          <w:rFonts w:ascii="Arial" w:hAnsi="Arial" w:cs="Arial"/>
          <w:b/>
          <w:sz w:val="24"/>
          <w:szCs w:val="24"/>
        </w:rPr>
        <w:t xml:space="preserve"> 4.4. Права Арендатора</w:t>
      </w:r>
      <w:r w:rsidRPr="00D80915">
        <w:rPr>
          <w:rFonts w:ascii="Arial" w:hAnsi="Arial" w:cs="Arial"/>
          <w:sz w:val="24"/>
          <w:szCs w:val="24"/>
        </w:rPr>
        <w:t xml:space="preserve">: </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lastRenderedPageBreak/>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застройки МО «</w:t>
      </w:r>
      <w:r w:rsidR="00B868AF" w:rsidRPr="00D80915">
        <w:rPr>
          <w:rFonts w:ascii="Arial" w:hAnsi="Arial" w:cs="Arial"/>
          <w:sz w:val="24"/>
          <w:szCs w:val="24"/>
        </w:rPr>
        <w:t>Маниловск</w:t>
      </w:r>
      <w:r w:rsidRPr="00D80915">
        <w:rPr>
          <w:rFonts w:ascii="Arial" w:hAnsi="Arial" w:cs="Arial"/>
          <w:sz w:val="24"/>
          <w:szCs w:val="24"/>
        </w:rPr>
        <w:t>» для соответствующей территориальной зоны.</w:t>
      </w:r>
    </w:p>
    <w:p w:rsidR="00F672CC"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4.4.2. передавать земельный участок в субаренду с письменного согласия Арендатора.</w:t>
      </w:r>
    </w:p>
    <w:p w:rsidR="00947459" w:rsidRPr="00D80915" w:rsidRDefault="00947459" w:rsidP="00D80915">
      <w:pPr>
        <w:spacing w:after="0"/>
        <w:jc w:val="both"/>
        <w:rPr>
          <w:rFonts w:ascii="Arial" w:hAnsi="Arial" w:cs="Arial"/>
          <w:sz w:val="24"/>
          <w:szCs w:val="24"/>
        </w:rPr>
      </w:pPr>
    </w:p>
    <w:p w:rsidR="00947459" w:rsidRPr="00D80915" w:rsidRDefault="000079D4" w:rsidP="00D80915">
      <w:pPr>
        <w:jc w:val="both"/>
        <w:rPr>
          <w:rFonts w:ascii="Arial" w:hAnsi="Arial" w:cs="Arial"/>
          <w:b/>
          <w:sz w:val="24"/>
          <w:szCs w:val="24"/>
        </w:rPr>
      </w:pPr>
      <w:r w:rsidRPr="00D80915">
        <w:rPr>
          <w:rFonts w:ascii="Arial" w:hAnsi="Arial" w:cs="Arial"/>
          <w:b/>
          <w:sz w:val="24"/>
          <w:szCs w:val="24"/>
        </w:rPr>
        <w:t>5.ОтветственностьСторон</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 </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 </w:t>
      </w:r>
    </w:p>
    <w:p w:rsidR="00947459" w:rsidRPr="00D80915" w:rsidRDefault="000079D4" w:rsidP="00D80915">
      <w:pPr>
        <w:jc w:val="both"/>
        <w:rPr>
          <w:rFonts w:ascii="Arial" w:hAnsi="Arial" w:cs="Arial"/>
          <w:b/>
          <w:sz w:val="24"/>
          <w:szCs w:val="24"/>
        </w:rPr>
      </w:pPr>
      <w:r w:rsidRPr="00D80915">
        <w:rPr>
          <w:rFonts w:ascii="Arial" w:hAnsi="Arial" w:cs="Arial"/>
          <w:b/>
          <w:sz w:val="24"/>
          <w:szCs w:val="24"/>
        </w:rPr>
        <w:t xml:space="preserve">6. Заключительныеположения </w:t>
      </w:r>
    </w:p>
    <w:p w:rsidR="00947459" w:rsidRPr="00D80915" w:rsidRDefault="000079D4" w:rsidP="00D80915">
      <w:pPr>
        <w:jc w:val="both"/>
        <w:rPr>
          <w:rFonts w:ascii="Arial" w:hAnsi="Arial" w:cs="Arial"/>
          <w:sz w:val="24"/>
          <w:szCs w:val="24"/>
        </w:rPr>
      </w:pPr>
      <w:r w:rsidRPr="00D80915">
        <w:rPr>
          <w:rFonts w:ascii="Arial" w:hAnsi="Arial" w:cs="Arial"/>
          <w:sz w:val="24"/>
          <w:szCs w:val="24"/>
        </w:rPr>
        <w:t>6.1. Настоящий Договор вступает в силу с момента его государственной регистрации.</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6.2. Все изменения и (или) дополнения к настоящему Договору оформляются дополнительными соглашениями к договору, подлежащими государственной регистрации установленном порядке. </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6.3. Смена собственника земельного участка не является основанием для расторжения настоящего Договора. </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6.4. Настоящий Договор составлен в 3-х подлинных экземплярах, по одному для каждой из сторон, третий – для представления в орган</w:t>
      </w:r>
      <w:r w:rsidR="00947459" w:rsidRPr="00D80915">
        <w:rPr>
          <w:rFonts w:ascii="Arial" w:hAnsi="Arial" w:cs="Arial"/>
          <w:sz w:val="24"/>
          <w:szCs w:val="24"/>
        </w:rPr>
        <w:t>ы государственной регистрации.</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6.5. Споры по настоящему Договору рассматриваются в суде с обязательным соблюдением досудебного урегулирования в претензионном порядке.</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6.6. В случаях, не предусмотренных настоящим Договором, Стороны руководствуются действующим законодательством. Приложения к Договору: </w:t>
      </w:r>
    </w:p>
    <w:p w:rsidR="00947459" w:rsidRPr="00D80915" w:rsidRDefault="000079D4" w:rsidP="00D80915">
      <w:pPr>
        <w:jc w:val="both"/>
        <w:rPr>
          <w:rFonts w:ascii="Arial" w:hAnsi="Arial" w:cs="Arial"/>
          <w:sz w:val="24"/>
          <w:szCs w:val="24"/>
        </w:rPr>
      </w:pPr>
      <w:r w:rsidRPr="00D80915">
        <w:rPr>
          <w:rFonts w:ascii="Arial" w:hAnsi="Arial" w:cs="Arial"/>
          <w:sz w:val="24"/>
          <w:szCs w:val="24"/>
        </w:rPr>
        <w:t>1. Кадастровый паспорт земельного участка.</w:t>
      </w:r>
    </w:p>
    <w:p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2. Передаточный акт земельного участка.</w:t>
      </w:r>
    </w:p>
    <w:p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3. Расчет арендной платы.</w:t>
      </w:r>
    </w:p>
    <w:p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7.Юридические адреса и реквизиты Сторон: Арендодатель: ____________________________________________________ Арендатор: __________________________________________________ 8. Подписи Сторон Арендодатель: _________________ _____________ (Ф.И.О.) (подпись) "__" _____________ 200_ г. Арендатор: _________________ _____________ (Ф.И.О.) (подпи</w:t>
      </w:r>
      <w:r w:rsidR="00947459" w:rsidRPr="00D80915">
        <w:rPr>
          <w:rFonts w:ascii="Arial" w:hAnsi="Arial" w:cs="Arial"/>
          <w:sz w:val="24"/>
          <w:szCs w:val="24"/>
        </w:rPr>
        <w:t>сь) "__" _____________ 200_ г.</w:t>
      </w:r>
    </w:p>
    <w:p w:rsidR="00947459" w:rsidRPr="00D80915" w:rsidRDefault="00947459" w:rsidP="00D80915">
      <w:pPr>
        <w:jc w:val="both"/>
        <w:rPr>
          <w:rFonts w:ascii="Arial" w:hAnsi="Arial" w:cs="Arial"/>
          <w:sz w:val="24"/>
          <w:szCs w:val="24"/>
        </w:rPr>
      </w:pPr>
    </w:p>
    <w:p w:rsidR="00947459" w:rsidRPr="00D80915" w:rsidRDefault="00947459" w:rsidP="00D80915">
      <w:pPr>
        <w:jc w:val="both"/>
        <w:rPr>
          <w:rFonts w:ascii="Arial" w:hAnsi="Arial" w:cs="Arial"/>
          <w:sz w:val="24"/>
          <w:szCs w:val="24"/>
        </w:rPr>
      </w:pPr>
    </w:p>
    <w:p w:rsidR="00947459" w:rsidRPr="00D80915" w:rsidRDefault="00947459" w:rsidP="00D80915">
      <w:pPr>
        <w:jc w:val="both"/>
        <w:rPr>
          <w:rFonts w:ascii="Arial" w:hAnsi="Arial" w:cs="Arial"/>
          <w:sz w:val="24"/>
          <w:szCs w:val="24"/>
        </w:rPr>
      </w:pPr>
    </w:p>
    <w:p w:rsidR="00947459" w:rsidRPr="00D80915" w:rsidRDefault="00947459" w:rsidP="00D80915">
      <w:pPr>
        <w:jc w:val="both"/>
        <w:rPr>
          <w:rFonts w:ascii="Arial" w:hAnsi="Arial" w:cs="Arial"/>
          <w:sz w:val="24"/>
          <w:szCs w:val="24"/>
        </w:rPr>
      </w:pPr>
    </w:p>
    <w:p w:rsidR="00F672CC" w:rsidRDefault="00F672CC">
      <w:pPr>
        <w:rPr>
          <w:rFonts w:ascii="Arial" w:hAnsi="Arial" w:cs="Arial"/>
          <w:sz w:val="24"/>
          <w:szCs w:val="24"/>
        </w:rPr>
      </w:pPr>
    </w:p>
    <w:p w:rsidR="00D80915" w:rsidRDefault="00D80915">
      <w:pPr>
        <w:rPr>
          <w:rFonts w:ascii="Times New Roman" w:hAnsi="Times New Roman" w:cs="Times New Roman"/>
          <w:sz w:val="28"/>
          <w:szCs w:val="28"/>
        </w:rPr>
      </w:pPr>
    </w:p>
    <w:p w:rsidR="00947459" w:rsidRPr="00E90C86" w:rsidRDefault="00E90C86" w:rsidP="00D80915">
      <w:pPr>
        <w:jc w:val="right"/>
        <w:rPr>
          <w:rFonts w:ascii="Times New Roman" w:hAnsi="Times New Roman" w:cs="Times New Roman"/>
          <w:sz w:val="24"/>
          <w:szCs w:val="24"/>
        </w:rPr>
      </w:pPr>
      <w:r>
        <w:rPr>
          <w:rFonts w:ascii="Times New Roman" w:hAnsi="Times New Roman" w:cs="Times New Roman"/>
          <w:sz w:val="24"/>
          <w:szCs w:val="24"/>
        </w:rPr>
        <w:t xml:space="preserve">                                                               </w:t>
      </w:r>
      <w:r w:rsidR="000079D4" w:rsidRPr="00E90C86">
        <w:rPr>
          <w:rFonts w:ascii="Times New Roman" w:hAnsi="Times New Roman" w:cs="Times New Roman"/>
          <w:sz w:val="24"/>
          <w:szCs w:val="24"/>
        </w:rPr>
        <w:t xml:space="preserve"> Приложение№4 к Административномурегламенту предоставления муниципальной услуги «Предоставление земельных участков в аренду без проведения торгов на территории МО «</w:t>
      </w:r>
      <w:r w:rsidR="00B868AF" w:rsidRPr="00E90C86">
        <w:rPr>
          <w:rFonts w:ascii="Times New Roman" w:hAnsi="Times New Roman" w:cs="Times New Roman"/>
          <w:sz w:val="24"/>
          <w:szCs w:val="24"/>
        </w:rPr>
        <w:t>Маниловск</w:t>
      </w:r>
      <w:r w:rsidR="000079D4" w:rsidRPr="00E90C86">
        <w:rPr>
          <w:rFonts w:ascii="Times New Roman" w:hAnsi="Times New Roman" w:cs="Times New Roman"/>
          <w:sz w:val="24"/>
          <w:szCs w:val="24"/>
        </w:rPr>
        <w:t>»</w:t>
      </w:r>
    </w:p>
    <w:p w:rsidR="00D80915" w:rsidRDefault="000079D4">
      <w:pPr>
        <w:rPr>
          <w:rFonts w:ascii="Times New Roman" w:hAnsi="Times New Roman" w:cs="Times New Roman"/>
          <w:sz w:val="28"/>
          <w:szCs w:val="28"/>
        </w:rPr>
      </w:pPr>
      <w:r w:rsidRPr="00B868AF">
        <w:rPr>
          <w:rFonts w:ascii="Times New Roman" w:hAnsi="Times New Roman" w:cs="Times New Roman"/>
          <w:sz w:val="28"/>
          <w:szCs w:val="28"/>
        </w:rPr>
        <w:t xml:space="preserve"> </w:t>
      </w:r>
    </w:p>
    <w:p w:rsidR="00D80915" w:rsidRPr="00D80915" w:rsidRDefault="000079D4" w:rsidP="00D80915">
      <w:pPr>
        <w:jc w:val="center"/>
        <w:rPr>
          <w:rFonts w:ascii="Arial" w:hAnsi="Arial" w:cs="Arial"/>
          <w:sz w:val="24"/>
          <w:szCs w:val="24"/>
        </w:rPr>
      </w:pPr>
      <w:r w:rsidRPr="00D80915">
        <w:rPr>
          <w:rFonts w:ascii="Arial" w:hAnsi="Arial" w:cs="Arial"/>
          <w:sz w:val="24"/>
          <w:szCs w:val="24"/>
        </w:rPr>
        <w:t>РЕШЕНИЕ</w:t>
      </w:r>
    </w:p>
    <w:p w:rsidR="00053243" w:rsidRPr="00D80915" w:rsidRDefault="000079D4" w:rsidP="00D80915">
      <w:pPr>
        <w:jc w:val="both"/>
        <w:rPr>
          <w:rFonts w:ascii="Arial" w:hAnsi="Arial" w:cs="Arial"/>
          <w:sz w:val="24"/>
          <w:szCs w:val="24"/>
        </w:rPr>
      </w:pPr>
      <w:r w:rsidRPr="00D80915">
        <w:rPr>
          <w:rFonts w:ascii="Arial" w:hAnsi="Arial" w:cs="Arial"/>
          <w:sz w:val="24"/>
          <w:szCs w:val="24"/>
        </w:rPr>
        <w:t xml:space="preserve"> </w:t>
      </w:r>
      <w:proofErr w:type="gramStart"/>
      <w:r w:rsidRPr="00D80915">
        <w:rPr>
          <w:rFonts w:ascii="Arial" w:hAnsi="Arial" w:cs="Arial"/>
          <w:sz w:val="24"/>
          <w:szCs w:val="24"/>
        </w:rPr>
        <w:t>об</w:t>
      </w:r>
      <w:proofErr w:type="gramEnd"/>
      <w:r w:rsidRPr="00D80915">
        <w:rPr>
          <w:rFonts w:ascii="Arial" w:hAnsi="Arial" w:cs="Arial"/>
          <w:sz w:val="24"/>
          <w:szCs w:val="24"/>
        </w:rPr>
        <w:t xml:space="preserve"> отказе в предоставлении земельного участка Фамилия И.О заявителя, адрес места жительства ( для граждан) Наименование, местонахождение заявителя (для юридических лиц) Об отказе в предоставлении земельного участка В соответствии со статьей 39.16 Земельного кодекса Российской Федерации, Администрация МО «</w:t>
      </w:r>
      <w:r w:rsidR="00B868AF" w:rsidRPr="00D80915">
        <w:rPr>
          <w:rFonts w:ascii="Arial" w:hAnsi="Arial" w:cs="Arial"/>
          <w:sz w:val="24"/>
          <w:szCs w:val="24"/>
        </w:rPr>
        <w:t>Маниловск</w:t>
      </w:r>
      <w:r w:rsidRPr="00D80915">
        <w:rPr>
          <w:rFonts w:ascii="Arial" w:hAnsi="Arial" w:cs="Arial"/>
          <w:sz w:val="24"/>
          <w:szCs w:val="24"/>
        </w:rPr>
        <w:t xml:space="preserve">» сообщает решение: </w:t>
      </w:r>
    </w:p>
    <w:p w:rsidR="00323A5C" w:rsidRPr="00D80915" w:rsidRDefault="000079D4" w:rsidP="00D80915">
      <w:pPr>
        <w:jc w:val="both"/>
        <w:rPr>
          <w:rFonts w:ascii="Arial" w:hAnsi="Arial" w:cs="Arial"/>
          <w:sz w:val="24"/>
          <w:szCs w:val="24"/>
        </w:rPr>
      </w:pPr>
      <w:r w:rsidRPr="00D80915">
        <w:rPr>
          <w:rFonts w:ascii="Arial" w:hAnsi="Arial" w:cs="Arial"/>
          <w:sz w:val="24"/>
          <w:szCs w:val="24"/>
        </w:rPr>
        <w:t>1. Отказать _____________________________________________________________ (Фамилия И.О. или наименование заявителя) в предоставлении земельного участка с кадастровым№____________________________, находящегося по адресу (имеющего адресные ориентиры): Российская Федерация, Иркутская область, Аларский район, МО «</w:t>
      </w:r>
      <w:r w:rsidR="00B868AF" w:rsidRPr="00D80915">
        <w:rPr>
          <w:rFonts w:ascii="Arial" w:hAnsi="Arial" w:cs="Arial"/>
          <w:sz w:val="24"/>
          <w:szCs w:val="24"/>
        </w:rPr>
        <w:t>Маниловск</w:t>
      </w:r>
      <w:r w:rsidRPr="00D80915">
        <w:rPr>
          <w:rFonts w:ascii="Arial" w:hAnsi="Arial" w:cs="Arial"/>
          <w:sz w:val="24"/>
          <w:szCs w:val="24"/>
        </w:rPr>
        <w:t>», _________________________________________________________________ поселок, село и др., улица, дом, строение и др., иные адресные ориентиры) в аренду без проведения торгов. Основанием для отказа является: __________________________________________</w:t>
      </w:r>
      <w:r w:rsidR="00E90C86" w:rsidRPr="00D80915">
        <w:rPr>
          <w:rFonts w:ascii="Arial" w:hAnsi="Arial" w:cs="Arial"/>
          <w:sz w:val="24"/>
          <w:szCs w:val="24"/>
        </w:rPr>
        <w:t>__________________________</w:t>
      </w:r>
      <w:r w:rsidRPr="00D80915">
        <w:rPr>
          <w:rFonts w:ascii="Arial" w:hAnsi="Arial" w:cs="Arial"/>
          <w:sz w:val="24"/>
          <w:szCs w:val="24"/>
        </w:rPr>
        <w:t xml:space="preserve"> __________________________________________</w:t>
      </w:r>
      <w:r w:rsidR="00E90C86" w:rsidRPr="00D80915">
        <w:rPr>
          <w:rFonts w:ascii="Arial" w:hAnsi="Arial" w:cs="Arial"/>
          <w:sz w:val="24"/>
          <w:szCs w:val="24"/>
        </w:rPr>
        <w:t>___________________________</w:t>
      </w:r>
      <w:r w:rsidRPr="00D80915">
        <w:rPr>
          <w:rFonts w:ascii="Arial" w:hAnsi="Arial" w:cs="Arial"/>
          <w:sz w:val="24"/>
          <w:szCs w:val="24"/>
        </w:rPr>
        <w:t xml:space="preserve"> __________________________________________________________________________ (указать все основания в соответствии с пунктом 2.13 Административного регламента) Настоящее решение может быть обжаловано в судебном порядке. Глава МО «</w:t>
      </w:r>
      <w:r w:rsidR="00B868AF" w:rsidRPr="00D80915">
        <w:rPr>
          <w:rFonts w:ascii="Arial" w:hAnsi="Arial" w:cs="Arial"/>
          <w:sz w:val="24"/>
          <w:szCs w:val="24"/>
        </w:rPr>
        <w:t>Маниловск</w:t>
      </w:r>
      <w:r w:rsidR="00E90C86" w:rsidRPr="00D80915">
        <w:rPr>
          <w:rFonts w:ascii="Arial" w:hAnsi="Arial" w:cs="Arial"/>
          <w:sz w:val="24"/>
          <w:szCs w:val="24"/>
        </w:rPr>
        <w:t xml:space="preserve">» </w:t>
      </w:r>
    </w:p>
    <w:sectPr w:rsidR="00323A5C" w:rsidRPr="00D80915" w:rsidSect="00D80915">
      <w:pgSz w:w="11906" w:h="16838"/>
      <w:pgMar w:top="680" w:right="73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62AD2"/>
    <w:rsid w:val="000079D4"/>
    <w:rsid w:val="0001153E"/>
    <w:rsid w:val="00053243"/>
    <w:rsid w:val="00091EB8"/>
    <w:rsid w:val="001308CC"/>
    <w:rsid w:val="001A2394"/>
    <w:rsid w:val="001E1558"/>
    <w:rsid w:val="0031745D"/>
    <w:rsid w:val="00323A5C"/>
    <w:rsid w:val="00414777"/>
    <w:rsid w:val="00433A92"/>
    <w:rsid w:val="00447F54"/>
    <w:rsid w:val="004E02F2"/>
    <w:rsid w:val="00550261"/>
    <w:rsid w:val="006239AA"/>
    <w:rsid w:val="00854A27"/>
    <w:rsid w:val="008F6CF0"/>
    <w:rsid w:val="00947459"/>
    <w:rsid w:val="00B868AF"/>
    <w:rsid w:val="00B96F85"/>
    <w:rsid w:val="00BB357B"/>
    <w:rsid w:val="00BF4C77"/>
    <w:rsid w:val="00C00A89"/>
    <w:rsid w:val="00C46B10"/>
    <w:rsid w:val="00C74301"/>
    <w:rsid w:val="00D80915"/>
    <w:rsid w:val="00D965F7"/>
    <w:rsid w:val="00E62AD2"/>
    <w:rsid w:val="00E90C86"/>
    <w:rsid w:val="00EE2CCF"/>
    <w:rsid w:val="00F33359"/>
    <w:rsid w:val="00F67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E21A9-FACA-4836-8CA5-8D08AD5A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9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0915"/>
    <w:rPr>
      <w:rFonts w:ascii="Segoe UI" w:hAnsi="Segoe UI" w:cs="Segoe UI"/>
      <w:sz w:val="18"/>
      <w:szCs w:val="18"/>
    </w:rPr>
  </w:style>
  <w:style w:type="character" w:styleId="a5">
    <w:name w:val="Hyperlink"/>
    <w:basedOn w:val="a0"/>
    <w:uiPriority w:val="99"/>
    <w:unhideWhenUsed/>
    <w:rsid w:val="00BB357B"/>
    <w:rPr>
      <w:color w:val="0563C1" w:themeColor="hyperlink"/>
      <w:u w:val="single"/>
    </w:rPr>
  </w:style>
  <w:style w:type="character" w:customStyle="1" w:styleId="UnresolvedMention">
    <w:name w:val="Unresolved Mention"/>
    <w:basedOn w:val="a0"/>
    <w:uiPriority w:val="99"/>
    <w:semiHidden/>
    <w:unhideWhenUsed/>
    <w:rsid w:val="00BB357B"/>
    <w:rPr>
      <w:color w:val="605E5C"/>
      <w:shd w:val="clear" w:color="auto" w:fill="E1DFDD"/>
    </w:rPr>
  </w:style>
  <w:style w:type="paragraph" w:customStyle="1" w:styleId="ConsPlusNormal">
    <w:name w:val="ConsPlusNormal"/>
    <w:rsid w:val="00D96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2EB98-3B19-4542-A263-CA39165B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27</Pages>
  <Words>11371</Words>
  <Characters>64819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Дмитриевна</dc:creator>
  <cp:keywords/>
  <dc:description/>
  <cp:lastModifiedBy>USER</cp:lastModifiedBy>
  <cp:revision>17</cp:revision>
  <cp:lastPrinted>2019-11-14T00:57:00Z</cp:lastPrinted>
  <dcterms:created xsi:type="dcterms:W3CDTF">2016-06-21T15:32:00Z</dcterms:created>
  <dcterms:modified xsi:type="dcterms:W3CDTF">2019-11-14T01:07:00Z</dcterms:modified>
</cp:coreProperties>
</file>